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73AD" w:rsidRPr="00B773AD" w:rsidRDefault="00B773AD" w:rsidP="00324637">
      <w:pPr>
        <w:spacing w:after="0" w:line="240" w:lineRule="auto"/>
        <w:contextualSpacing/>
        <w:rPr>
          <w:rFonts w:ascii="Times New Roman" w:hAnsi="Times New Roman" w:cs="Times New Roman"/>
          <w:snapToGrid w:val="0"/>
          <w:sz w:val="24"/>
          <w:szCs w:val="24"/>
        </w:rPr>
      </w:pPr>
      <w:r w:rsidRPr="00B773AD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1" locked="0" layoutInCell="1" allowOverlap="1" wp14:anchorId="75D32DE3" wp14:editId="41945A98">
            <wp:simplePos x="0" y="0"/>
            <wp:positionH relativeFrom="column">
              <wp:posOffset>-513080</wp:posOffset>
            </wp:positionH>
            <wp:positionV relativeFrom="paragraph">
              <wp:posOffset>140970</wp:posOffset>
            </wp:positionV>
            <wp:extent cx="1371600" cy="1371600"/>
            <wp:effectExtent l="0" t="0" r="0" b="0"/>
            <wp:wrapNone/>
            <wp:docPr id="3" name="Рисунок 3" descr="C:\Users\aleksandra.lyubimova\AppData\Local\Microsoft\Windows\Temporary Internet Files\Content.Word\Лого-синий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C:\Users\aleksandra.lyubimova\AppData\Local\Microsoft\Windows\Temporary Internet Files\Content.Word\Лого-синий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773AD" w:rsidRPr="00B773AD" w:rsidRDefault="00B773AD" w:rsidP="00B773AD">
      <w:pPr>
        <w:keepNext/>
        <w:spacing w:after="0" w:line="240" w:lineRule="auto"/>
        <w:ind w:right="-708" w:firstLine="851"/>
        <w:jc w:val="center"/>
        <w:outlineLvl w:val="1"/>
        <w:rPr>
          <w:rFonts w:ascii="Times New Roman" w:hAnsi="Times New Roman" w:cs="Times New Roman"/>
          <w:bCs/>
          <w:sz w:val="24"/>
          <w:szCs w:val="24"/>
        </w:rPr>
      </w:pPr>
      <w:r w:rsidRPr="00B773AD">
        <w:rPr>
          <w:rFonts w:ascii="Times New Roman" w:hAnsi="Times New Roman" w:cs="Times New Roman"/>
          <w:bCs/>
          <w:sz w:val="24"/>
          <w:szCs w:val="24"/>
        </w:rPr>
        <w:t>Министерство здравоохранения Российской Федерации</w:t>
      </w:r>
    </w:p>
    <w:p w:rsidR="00B773AD" w:rsidRPr="00B773AD" w:rsidRDefault="00B773AD" w:rsidP="00B773AD">
      <w:pPr>
        <w:keepNext/>
        <w:spacing w:after="0" w:line="240" w:lineRule="auto"/>
        <w:ind w:right="-708" w:firstLine="851"/>
        <w:jc w:val="center"/>
        <w:outlineLvl w:val="1"/>
        <w:rPr>
          <w:rFonts w:ascii="Times New Roman" w:hAnsi="Times New Roman" w:cs="Times New Roman"/>
          <w:bCs/>
          <w:sz w:val="24"/>
          <w:szCs w:val="24"/>
        </w:rPr>
      </w:pPr>
    </w:p>
    <w:p w:rsidR="00B773AD" w:rsidRPr="00B773AD" w:rsidRDefault="00B773AD" w:rsidP="00B773AD">
      <w:pPr>
        <w:spacing w:after="0" w:line="240" w:lineRule="auto"/>
        <w:ind w:left="567" w:right="-425"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773AD">
        <w:rPr>
          <w:rFonts w:ascii="Times New Roman" w:hAnsi="Times New Roman" w:cs="Times New Roman"/>
          <w:b/>
          <w:sz w:val="24"/>
          <w:szCs w:val="24"/>
        </w:rPr>
        <w:t>федеральное государственное бюджетное образовательное учреждение</w:t>
      </w:r>
    </w:p>
    <w:p w:rsidR="00B773AD" w:rsidRPr="00B773AD" w:rsidRDefault="00B773AD" w:rsidP="00B773AD">
      <w:pPr>
        <w:spacing w:after="0" w:line="240" w:lineRule="auto"/>
        <w:ind w:left="567" w:right="-425"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773AD">
        <w:rPr>
          <w:rFonts w:ascii="Times New Roman" w:hAnsi="Times New Roman" w:cs="Times New Roman"/>
          <w:b/>
          <w:sz w:val="24"/>
          <w:szCs w:val="24"/>
        </w:rPr>
        <w:t>высшего образования</w:t>
      </w:r>
    </w:p>
    <w:p w:rsidR="00B773AD" w:rsidRPr="00B773AD" w:rsidRDefault="00B773AD" w:rsidP="00B773AD">
      <w:pPr>
        <w:spacing w:after="0" w:line="240" w:lineRule="auto"/>
        <w:ind w:left="709" w:right="-2" w:firstLine="709"/>
        <w:jc w:val="center"/>
        <w:rPr>
          <w:rFonts w:ascii="Times New Roman" w:hAnsi="Times New Roman" w:cs="Times New Roman"/>
          <w:b/>
          <w:spacing w:val="-20"/>
          <w:sz w:val="24"/>
          <w:szCs w:val="24"/>
        </w:rPr>
      </w:pPr>
      <w:r w:rsidRPr="00B773AD">
        <w:rPr>
          <w:rFonts w:ascii="Times New Roman" w:hAnsi="Times New Roman" w:cs="Times New Roman"/>
          <w:b/>
          <w:spacing w:val="-20"/>
          <w:sz w:val="24"/>
          <w:szCs w:val="24"/>
        </w:rPr>
        <w:t>"Северо-Западный государственный медицинский университет имени И.И. Мечникова"</w:t>
      </w:r>
    </w:p>
    <w:p w:rsidR="00B773AD" w:rsidRPr="00B773AD" w:rsidRDefault="00B773AD" w:rsidP="00B773AD">
      <w:pPr>
        <w:spacing w:after="0" w:line="240" w:lineRule="auto"/>
        <w:ind w:right="-708" w:firstLine="85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773AD">
        <w:rPr>
          <w:rFonts w:ascii="Times New Roman" w:hAnsi="Times New Roman" w:cs="Times New Roman"/>
          <w:b/>
          <w:sz w:val="24"/>
          <w:szCs w:val="24"/>
        </w:rPr>
        <w:t>Министерства здравоохранения Российской Федерации</w:t>
      </w:r>
    </w:p>
    <w:p w:rsidR="00B773AD" w:rsidRPr="00B773AD" w:rsidRDefault="00B773AD" w:rsidP="00B773AD">
      <w:pPr>
        <w:spacing w:after="0" w:line="240" w:lineRule="auto"/>
        <w:ind w:right="-708" w:firstLine="85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773AD" w:rsidRPr="00B773AD" w:rsidRDefault="00B773AD" w:rsidP="00B773AD">
      <w:pPr>
        <w:spacing w:after="0" w:line="240" w:lineRule="auto"/>
        <w:ind w:right="-708" w:firstLine="851"/>
        <w:jc w:val="center"/>
        <w:rPr>
          <w:rFonts w:ascii="Times New Roman" w:hAnsi="Times New Roman" w:cs="Times New Roman"/>
          <w:sz w:val="24"/>
          <w:szCs w:val="24"/>
        </w:rPr>
      </w:pPr>
      <w:r w:rsidRPr="00B773AD">
        <w:rPr>
          <w:rFonts w:ascii="Times New Roman" w:hAnsi="Times New Roman" w:cs="Times New Roman"/>
          <w:sz w:val="24"/>
          <w:szCs w:val="24"/>
        </w:rPr>
        <w:t>(ФГБОУ ВО СЗГМУ им. И.И. Мечникова Минздрава России)</w:t>
      </w:r>
    </w:p>
    <w:p w:rsidR="00B773AD" w:rsidRPr="00B773AD" w:rsidRDefault="00B773AD" w:rsidP="00B773AD">
      <w:pPr>
        <w:spacing w:after="0" w:line="240" w:lineRule="auto"/>
        <w:ind w:right="-568"/>
        <w:rPr>
          <w:rFonts w:ascii="Times New Roman" w:hAnsi="Times New Roman" w:cs="Times New Roman"/>
          <w:sz w:val="24"/>
          <w:szCs w:val="24"/>
        </w:rPr>
      </w:pPr>
      <w:r w:rsidRPr="00B773AD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4294967294" distB="4294967294" distL="114300" distR="114300" simplePos="0" relativeHeight="251661312" behindDoc="0" locked="0" layoutInCell="1" allowOverlap="1" wp14:anchorId="7364603E" wp14:editId="6CCD215B">
                <wp:simplePos x="0" y="0"/>
                <wp:positionH relativeFrom="column">
                  <wp:posOffset>-440690</wp:posOffset>
                </wp:positionH>
                <wp:positionV relativeFrom="paragraph">
                  <wp:posOffset>109219</wp:posOffset>
                </wp:positionV>
                <wp:extent cx="6972300" cy="0"/>
                <wp:effectExtent l="0" t="0" r="19050" b="1905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723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6541EDFA" id="Прямая соединительная линия 1" o:spid="_x0000_s1026" style="position:absolute;z-index:25166131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34.7pt,8.6pt" to="514.3pt,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" strokeweight="1.5pt"/>
            </w:pict>
          </mc:Fallback>
        </mc:AlternateContent>
      </w:r>
    </w:p>
    <w:p w:rsidR="00735B9F" w:rsidRPr="008A308E" w:rsidRDefault="00735B9F" w:rsidP="00735B9F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aps/>
          <w:snapToGrid w:val="0"/>
          <w:sz w:val="24"/>
          <w:szCs w:val="24"/>
          <w:lang w:eastAsia="ru-RU"/>
        </w:rPr>
      </w:pPr>
    </w:p>
    <w:p w:rsidR="00B773AD" w:rsidRPr="008A308E" w:rsidRDefault="00B773AD" w:rsidP="00735B9F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aps/>
          <w:snapToGrid w:val="0"/>
          <w:sz w:val="24"/>
          <w:szCs w:val="24"/>
          <w:lang w:eastAsia="ru-RU"/>
        </w:rPr>
      </w:pPr>
    </w:p>
    <w:p w:rsidR="00B773AD" w:rsidRPr="008A308E" w:rsidRDefault="00B773AD" w:rsidP="00735B9F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aps/>
          <w:snapToGrid w:val="0"/>
          <w:sz w:val="24"/>
          <w:szCs w:val="24"/>
          <w:lang w:eastAsia="ru-RU"/>
        </w:rPr>
      </w:pPr>
    </w:p>
    <w:p w:rsidR="00735B9F" w:rsidRPr="00735B9F" w:rsidRDefault="00735B9F" w:rsidP="00735B9F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aps/>
          <w:snapToGrid w:val="0"/>
          <w:sz w:val="24"/>
          <w:szCs w:val="24"/>
          <w:lang w:eastAsia="ru-RU"/>
        </w:rPr>
      </w:pPr>
    </w:p>
    <w:p w:rsidR="00735B9F" w:rsidRPr="00735B9F" w:rsidRDefault="00735B9F" w:rsidP="00735B9F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aps/>
          <w:snapToGrid w:val="0"/>
          <w:sz w:val="24"/>
          <w:szCs w:val="24"/>
          <w:lang w:eastAsia="ru-RU"/>
        </w:rPr>
      </w:pPr>
    </w:p>
    <w:p w:rsidR="00735B9F" w:rsidRPr="00735B9F" w:rsidRDefault="00735B9F" w:rsidP="00735B9F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aps/>
          <w:snapToGrid w:val="0"/>
          <w:sz w:val="24"/>
          <w:szCs w:val="24"/>
          <w:lang w:eastAsia="ru-RU"/>
        </w:rPr>
      </w:pPr>
    </w:p>
    <w:p w:rsidR="00735B9F" w:rsidRPr="00735B9F" w:rsidRDefault="00735B9F" w:rsidP="00735B9F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aps/>
          <w:snapToGrid w:val="0"/>
          <w:sz w:val="24"/>
          <w:szCs w:val="24"/>
          <w:lang w:eastAsia="ru-RU"/>
        </w:rPr>
      </w:pPr>
    </w:p>
    <w:p w:rsidR="00735B9F" w:rsidRPr="008A308E" w:rsidRDefault="00735B9F" w:rsidP="00735B9F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aps/>
          <w:snapToGrid w:val="0"/>
          <w:sz w:val="24"/>
          <w:szCs w:val="24"/>
          <w:lang w:eastAsia="ru-RU"/>
        </w:rPr>
      </w:pPr>
    </w:p>
    <w:p w:rsidR="00B773AD" w:rsidRPr="008A308E" w:rsidRDefault="00B773AD" w:rsidP="00735B9F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aps/>
          <w:snapToGrid w:val="0"/>
          <w:sz w:val="24"/>
          <w:szCs w:val="24"/>
          <w:lang w:eastAsia="ru-RU"/>
        </w:rPr>
      </w:pPr>
    </w:p>
    <w:p w:rsidR="00B773AD" w:rsidRPr="008A308E" w:rsidRDefault="00B773AD" w:rsidP="00735B9F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aps/>
          <w:snapToGrid w:val="0"/>
          <w:sz w:val="24"/>
          <w:szCs w:val="24"/>
          <w:lang w:eastAsia="ru-RU"/>
        </w:rPr>
      </w:pPr>
    </w:p>
    <w:p w:rsidR="00735B9F" w:rsidRPr="0019505C" w:rsidRDefault="0019505C" w:rsidP="00735B9F">
      <w:pPr>
        <w:keepNext/>
        <w:spacing w:after="0" w:line="240" w:lineRule="auto"/>
        <w:contextualSpacing/>
        <w:jc w:val="center"/>
        <w:outlineLvl w:val="2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>ПЕРЕЧЕНЬ</w:t>
      </w:r>
    </w:p>
    <w:p w:rsidR="00735B9F" w:rsidRPr="00735B9F" w:rsidRDefault="004678E0" w:rsidP="00735B9F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УЧЕБНО-</w:t>
      </w:r>
      <w:r w:rsidR="00735B9F" w:rsidRPr="00A4217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МЕТОДИЧЕСК</w:t>
      </w:r>
      <w:r w:rsidR="00735B9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</w:t>
      </w:r>
      <w:r w:rsidR="001950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Х</w:t>
      </w:r>
      <w:r w:rsidR="00735B9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ПОСОБИ</w:t>
      </w:r>
      <w:r w:rsidR="001950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Й</w:t>
      </w:r>
      <w:r w:rsidR="00735B9F" w:rsidRPr="00A4217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735B9F" w:rsidRPr="00735B9F" w:rsidRDefault="00735B9F" w:rsidP="00735B9F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caps/>
          <w:snapToGrid w:val="0"/>
          <w:sz w:val="24"/>
          <w:szCs w:val="24"/>
          <w:lang w:eastAsia="ru-RU"/>
        </w:rPr>
      </w:pPr>
    </w:p>
    <w:p w:rsidR="0090176F" w:rsidRPr="009D3DA2" w:rsidRDefault="00547F8C" w:rsidP="00547F8C">
      <w:pPr>
        <w:widowControl w:val="0"/>
        <w:contextualSpacing/>
        <w:jc w:val="center"/>
        <w:rPr>
          <w:rFonts w:ascii="Times New Roman" w:hAnsi="Times New Roman" w:cs="Times New Roman"/>
          <w:b/>
          <w:sz w:val="24"/>
        </w:rPr>
      </w:pPr>
      <w:r w:rsidRPr="009D3DA2">
        <w:rPr>
          <w:rFonts w:ascii="Times New Roman" w:hAnsi="Times New Roman" w:cs="Times New Roman"/>
          <w:b/>
          <w:sz w:val="24"/>
        </w:rPr>
        <w:t>По с</w:t>
      </w:r>
      <w:r w:rsidR="0090176F" w:rsidRPr="009D3DA2">
        <w:rPr>
          <w:rFonts w:ascii="Times New Roman" w:hAnsi="Times New Roman" w:cs="Times New Roman"/>
          <w:b/>
          <w:sz w:val="24"/>
        </w:rPr>
        <w:t>пециальност</w:t>
      </w:r>
      <w:r w:rsidRPr="009D3DA2">
        <w:rPr>
          <w:rFonts w:ascii="Times New Roman" w:hAnsi="Times New Roman" w:cs="Times New Roman"/>
          <w:b/>
          <w:sz w:val="24"/>
        </w:rPr>
        <w:t>и</w:t>
      </w:r>
      <w:r w:rsidR="0090176F" w:rsidRPr="009D3DA2">
        <w:rPr>
          <w:rFonts w:ascii="Times New Roman" w:hAnsi="Times New Roman" w:cs="Times New Roman"/>
          <w:b/>
          <w:sz w:val="24"/>
        </w:rPr>
        <w:t xml:space="preserve">: </w:t>
      </w:r>
      <w:r w:rsidR="00EE6979" w:rsidRPr="00EE6979">
        <w:rPr>
          <w:rFonts w:ascii="Times New Roman" w:hAnsi="Times New Roman" w:cs="Times New Roman"/>
          <w:sz w:val="24"/>
        </w:rPr>
        <w:t>31.08.68 Урология</w:t>
      </w:r>
    </w:p>
    <w:p w:rsidR="0090176F" w:rsidRPr="0090176F" w:rsidRDefault="0090176F" w:rsidP="0090176F">
      <w:pPr>
        <w:widowControl w:val="0"/>
        <w:contextualSpacing/>
        <w:rPr>
          <w:rFonts w:ascii="Times New Roman" w:hAnsi="Times New Roman" w:cs="Times New Roman"/>
          <w:b/>
        </w:rPr>
      </w:pPr>
    </w:p>
    <w:p w:rsidR="00735B9F" w:rsidRDefault="00735B9F" w:rsidP="00735B9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</w:p>
    <w:p w:rsidR="00547F8C" w:rsidRDefault="00547F8C" w:rsidP="00735B9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</w:p>
    <w:p w:rsidR="00547F8C" w:rsidRPr="00735B9F" w:rsidRDefault="00547F8C" w:rsidP="00735B9F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aps/>
          <w:snapToGrid w:val="0"/>
          <w:sz w:val="24"/>
          <w:szCs w:val="24"/>
          <w:lang w:eastAsia="ru-RU"/>
        </w:rPr>
      </w:pPr>
    </w:p>
    <w:p w:rsidR="00735B9F" w:rsidRPr="00735B9F" w:rsidRDefault="00735B9F" w:rsidP="00735B9F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aps/>
          <w:snapToGrid w:val="0"/>
          <w:sz w:val="24"/>
          <w:szCs w:val="24"/>
          <w:lang w:eastAsia="ru-RU"/>
        </w:rPr>
      </w:pPr>
    </w:p>
    <w:p w:rsidR="00735B9F" w:rsidRPr="00735B9F" w:rsidRDefault="00735B9F" w:rsidP="00735B9F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aps/>
          <w:snapToGrid w:val="0"/>
          <w:sz w:val="24"/>
          <w:szCs w:val="24"/>
          <w:lang w:eastAsia="ru-RU"/>
        </w:rPr>
      </w:pPr>
    </w:p>
    <w:p w:rsidR="00735B9F" w:rsidRPr="00735B9F" w:rsidRDefault="00735B9F" w:rsidP="00735B9F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aps/>
          <w:snapToGrid w:val="0"/>
          <w:sz w:val="24"/>
          <w:szCs w:val="24"/>
          <w:lang w:eastAsia="ru-RU"/>
        </w:rPr>
      </w:pPr>
    </w:p>
    <w:p w:rsidR="00735B9F" w:rsidRPr="00F96BAD" w:rsidRDefault="00735B9F" w:rsidP="00735B9F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aps/>
          <w:snapToGrid w:val="0"/>
          <w:sz w:val="24"/>
          <w:szCs w:val="24"/>
          <w:lang w:eastAsia="ru-RU"/>
        </w:rPr>
      </w:pPr>
    </w:p>
    <w:p w:rsidR="0019505C" w:rsidRPr="00F96BAD" w:rsidRDefault="0019505C" w:rsidP="00735B9F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aps/>
          <w:snapToGrid w:val="0"/>
          <w:sz w:val="24"/>
          <w:szCs w:val="24"/>
          <w:lang w:eastAsia="ru-RU"/>
        </w:rPr>
      </w:pPr>
    </w:p>
    <w:p w:rsidR="00735B9F" w:rsidRPr="008A308E" w:rsidRDefault="00735B9F" w:rsidP="00B773AD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aps/>
          <w:snapToGrid w:val="0"/>
          <w:sz w:val="24"/>
          <w:szCs w:val="24"/>
          <w:lang w:eastAsia="ru-RU"/>
        </w:rPr>
      </w:pPr>
    </w:p>
    <w:p w:rsidR="00B773AD" w:rsidRPr="008A308E" w:rsidRDefault="00B773AD" w:rsidP="00B773AD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aps/>
          <w:snapToGrid w:val="0"/>
          <w:sz w:val="24"/>
          <w:szCs w:val="24"/>
          <w:lang w:eastAsia="ru-RU"/>
        </w:rPr>
      </w:pPr>
    </w:p>
    <w:p w:rsidR="00B773AD" w:rsidRPr="004D7984" w:rsidRDefault="00B773AD" w:rsidP="00B773AD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aps/>
          <w:snapToGrid w:val="0"/>
          <w:sz w:val="24"/>
          <w:szCs w:val="24"/>
          <w:lang w:eastAsia="ru-RU"/>
        </w:rPr>
      </w:pPr>
    </w:p>
    <w:p w:rsidR="00735B9F" w:rsidRPr="00735B9F" w:rsidRDefault="00735B9F" w:rsidP="00735B9F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aps/>
          <w:snapToGrid w:val="0"/>
          <w:sz w:val="24"/>
          <w:szCs w:val="24"/>
          <w:lang w:eastAsia="ru-RU"/>
        </w:rPr>
      </w:pPr>
    </w:p>
    <w:p w:rsidR="00735B9F" w:rsidRDefault="00735B9F" w:rsidP="00735B9F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aps/>
          <w:snapToGrid w:val="0"/>
          <w:sz w:val="24"/>
          <w:szCs w:val="24"/>
          <w:lang w:eastAsia="ru-RU"/>
        </w:rPr>
      </w:pPr>
    </w:p>
    <w:p w:rsidR="00547F8C" w:rsidRDefault="00547F8C" w:rsidP="00735B9F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aps/>
          <w:snapToGrid w:val="0"/>
          <w:sz w:val="24"/>
          <w:szCs w:val="24"/>
          <w:lang w:eastAsia="ru-RU"/>
        </w:rPr>
      </w:pPr>
    </w:p>
    <w:p w:rsidR="00547F8C" w:rsidRPr="00735B9F" w:rsidRDefault="00547F8C" w:rsidP="00735B9F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aps/>
          <w:snapToGrid w:val="0"/>
          <w:sz w:val="24"/>
          <w:szCs w:val="24"/>
          <w:lang w:eastAsia="ru-RU"/>
        </w:rPr>
      </w:pPr>
    </w:p>
    <w:p w:rsidR="00735B9F" w:rsidRPr="00735B9F" w:rsidRDefault="00735B9F" w:rsidP="00735B9F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aps/>
          <w:snapToGrid w:val="0"/>
          <w:sz w:val="24"/>
          <w:szCs w:val="24"/>
          <w:lang w:eastAsia="ru-RU"/>
        </w:rPr>
      </w:pPr>
    </w:p>
    <w:p w:rsidR="00735B9F" w:rsidRPr="00735B9F" w:rsidRDefault="00735B9F" w:rsidP="00735B9F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aps/>
          <w:snapToGrid w:val="0"/>
          <w:sz w:val="24"/>
          <w:szCs w:val="24"/>
          <w:lang w:eastAsia="ru-RU"/>
        </w:rPr>
      </w:pPr>
    </w:p>
    <w:p w:rsidR="00735B9F" w:rsidRPr="00735B9F" w:rsidRDefault="00735B9F" w:rsidP="00735B9F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aps/>
          <w:snapToGrid w:val="0"/>
          <w:sz w:val="24"/>
          <w:szCs w:val="24"/>
          <w:lang w:eastAsia="ru-RU"/>
        </w:rPr>
      </w:pPr>
    </w:p>
    <w:p w:rsidR="00735B9F" w:rsidRPr="00735B9F" w:rsidRDefault="00735B9F" w:rsidP="00735B9F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aps/>
          <w:snapToGrid w:val="0"/>
          <w:sz w:val="24"/>
          <w:szCs w:val="24"/>
          <w:lang w:eastAsia="ru-RU"/>
        </w:rPr>
      </w:pPr>
    </w:p>
    <w:p w:rsidR="00735B9F" w:rsidRPr="00735B9F" w:rsidRDefault="00735B9F" w:rsidP="00735B9F">
      <w:pPr>
        <w:keepNext/>
        <w:tabs>
          <w:tab w:val="left" w:pos="708"/>
        </w:tabs>
        <w:spacing w:after="0" w:line="276" w:lineRule="auto"/>
        <w:ind w:firstLine="709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735B9F" w:rsidRPr="00735B9F" w:rsidSect="00324637">
          <w:footerReference w:type="default" r:id="rId10"/>
          <w:pgSz w:w="11906" w:h="16838"/>
          <w:pgMar w:top="1134" w:right="851" w:bottom="1134" w:left="1418" w:header="709" w:footer="709" w:gutter="0"/>
          <w:pgNumType w:start="1"/>
          <w:cols w:space="708"/>
          <w:docGrid w:linePitch="360"/>
        </w:sectPr>
      </w:pPr>
    </w:p>
    <w:p w:rsidR="004678E0" w:rsidRPr="00735B9F" w:rsidRDefault="004678E0" w:rsidP="0019505C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УЧЕБНО-</w:t>
      </w:r>
      <w:r w:rsidRPr="00A4217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МЕТОДИЧЕСК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ИЕ ПОСОБИЯ</w:t>
      </w:r>
    </w:p>
    <w:p w:rsidR="00074CCF" w:rsidRDefault="00074CCF" w:rsidP="0019505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21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</w:t>
      </w:r>
      <w:r w:rsidRPr="001A2550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дисциплине «</w:t>
      </w:r>
      <w:r w:rsidR="00EE6979" w:rsidRPr="00EE697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Урология 1</w:t>
      </w:r>
      <w:r w:rsidRPr="001A2550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D8109B" w:rsidRPr="004D7984" w:rsidRDefault="00D8109B" w:rsidP="008B2A74">
      <w:pPr>
        <w:widowControl w:val="0"/>
        <w:tabs>
          <w:tab w:val="left" w:pos="194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79B9" w:rsidRDefault="00EE6979" w:rsidP="00EE6979">
      <w:pPr>
        <w:pStyle w:val="a3"/>
        <w:numPr>
          <w:ilvl w:val="0"/>
          <w:numId w:val="3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6979">
        <w:rPr>
          <w:rFonts w:ascii="Times New Roman" w:eastAsia="Times New Roman" w:hAnsi="Times New Roman" w:cs="Times New Roman"/>
          <w:sz w:val="24"/>
          <w:szCs w:val="24"/>
          <w:lang w:eastAsia="ru-RU"/>
        </w:rPr>
        <w:t>Алгоритмы диффер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енциальной диагностики и методы </w:t>
      </w:r>
      <w:r w:rsidRPr="00EE6979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коррекции бесплодия у мужчин: учебное пособие / Н. В. Иванов, Н. В. Ворохобина. — СПб</w:t>
      </w:r>
      <w:proofErr w:type="gramStart"/>
      <w:r w:rsidRPr="00EE69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.: </w:t>
      </w:r>
      <w:proofErr w:type="gramEnd"/>
      <w:r w:rsidRPr="00EE6979">
        <w:rPr>
          <w:rFonts w:ascii="Times New Roman" w:eastAsia="Times New Roman" w:hAnsi="Times New Roman" w:cs="Times New Roman"/>
          <w:sz w:val="24"/>
          <w:szCs w:val="24"/>
          <w:lang w:eastAsia="ru-RU"/>
        </w:rPr>
        <w:t>Изд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ательство СЗГМУ им. И. И. Мечни</w:t>
      </w:r>
      <w:r w:rsidRPr="00EE697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кова, 2014. — 56 с.</w:t>
      </w:r>
    </w:p>
    <w:p w:rsidR="00EE6979" w:rsidRDefault="00EE6979" w:rsidP="00EE6979">
      <w:pPr>
        <w:pStyle w:val="a3"/>
        <w:numPr>
          <w:ilvl w:val="0"/>
          <w:numId w:val="3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E6979">
        <w:rPr>
          <w:rFonts w:ascii="Times New Roman" w:eastAsia="Times New Roman" w:hAnsi="Times New Roman" w:cs="Times New Roman"/>
          <w:sz w:val="24"/>
          <w:szCs w:val="24"/>
          <w:lang w:eastAsia="ru-RU"/>
        </w:rPr>
        <w:t>Биоминералогия</w:t>
      </w:r>
      <w:proofErr w:type="spellEnd"/>
      <w:r w:rsidRPr="00EE69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мочевых камней: учебное пособие /Т. Х. Назаров, К. Е. </w:t>
      </w:r>
      <w:proofErr w:type="spellStart"/>
      <w:r w:rsidRPr="00EE6979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Трубникова</w:t>
      </w:r>
      <w:proofErr w:type="spellEnd"/>
      <w:r w:rsidRPr="00EE69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И. В. </w:t>
      </w:r>
      <w:proofErr w:type="spellStart"/>
      <w:r w:rsidRPr="00EE6979">
        <w:rPr>
          <w:rFonts w:ascii="Times New Roman" w:eastAsia="Times New Roman" w:hAnsi="Times New Roman" w:cs="Times New Roman"/>
          <w:sz w:val="24"/>
          <w:szCs w:val="24"/>
          <w:lang w:eastAsia="ru-RU"/>
        </w:rPr>
        <w:t>Рычков</w:t>
      </w:r>
      <w:proofErr w:type="spellEnd"/>
      <w:r w:rsidRPr="00EE69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М. У. </w:t>
      </w:r>
      <w:proofErr w:type="spellStart"/>
      <w:r w:rsidRPr="00EE6979">
        <w:rPr>
          <w:rFonts w:ascii="Times New Roman" w:eastAsia="Times New Roman" w:hAnsi="Times New Roman" w:cs="Times New Roman"/>
          <w:sz w:val="24"/>
          <w:szCs w:val="24"/>
          <w:lang w:eastAsia="ru-RU"/>
        </w:rPr>
        <w:t>Агагюлов</w:t>
      </w:r>
      <w:proofErr w:type="spellEnd"/>
      <w:r w:rsidRPr="00EE6979">
        <w:rPr>
          <w:rFonts w:ascii="Times New Roman" w:eastAsia="Times New Roman" w:hAnsi="Times New Roman" w:cs="Times New Roman"/>
          <w:sz w:val="24"/>
          <w:szCs w:val="24"/>
          <w:lang w:eastAsia="ru-RU"/>
        </w:rPr>
        <w:t>.— СПб</w:t>
      </w:r>
      <w:proofErr w:type="gramStart"/>
      <w:r w:rsidRPr="00EE69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.: </w:t>
      </w:r>
      <w:proofErr w:type="gramEnd"/>
      <w:r w:rsidRPr="00EE6979">
        <w:rPr>
          <w:rFonts w:ascii="Times New Roman" w:eastAsia="Times New Roman" w:hAnsi="Times New Roman" w:cs="Times New Roman"/>
          <w:sz w:val="24"/>
          <w:szCs w:val="24"/>
          <w:lang w:eastAsia="ru-RU"/>
        </w:rPr>
        <w:t>Изд-во СЗГМУ им. И. И. Мечникова, 2016.— 60 с.</w:t>
      </w:r>
    </w:p>
    <w:p w:rsidR="00EE6979" w:rsidRPr="00EE6979" w:rsidRDefault="00EE6979" w:rsidP="00EE6979">
      <w:pPr>
        <w:pStyle w:val="a3"/>
        <w:numPr>
          <w:ilvl w:val="0"/>
          <w:numId w:val="3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69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Диагностика и лечение частичного возрастного андрогенного </w:t>
      </w:r>
      <w:proofErr w:type="spellStart"/>
      <w:proofErr w:type="gramStart"/>
      <w:r w:rsidRPr="00EE6979">
        <w:rPr>
          <w:rFonts w:ascii="Times New Roman" w:eastAsia="Times New Roman" w:hAnsi="Times New Roman" w:cs="Times New Roman"/>
          <w:sz w:val="24"/>
          <w:szCs w:val="24"/>
          <w:lang w:eastAsia="ru-RU"/>
        </w:rPr>
        <w:t>дефи</w:t>
      </w:r>
      <w:proofErr w:type="spellEnd"/>
      <w:r w:rsidRPr="00EE6979">
        <w:rPr>
          <w:rFonts w:ascii="Times New Roman" w:eastAsia="Times New Roman" w:hAnsi="Times New Roman" w:cs="Times New Roman"/>
          <w:sz w:val="24"/>
          <w:szCs w:val="24"/>
          <w:lang w:eastAsia="ru-RU"/>
        </w:rPr>
        <w:t/>
      </w:r>
      <w:proofErr w:type="spellStart"/>
      <w:r w:rsidRPr="00EE6979">
        <w:rPr>
          <w:rFonts w:ascii="Times New Roman" w:eastAsia="Times New Roman" w:hAnsi="Times New Roman" w:cs="Times New Roman"/>
          <w:sz w:val="24"/>
          <w:szCs w:val="24"/>
          <w:lang w:eastAsia="ru-RU"/>
        </w:rPr>
        <w:t>цита</w:t>
      </w:r>
      <w:proofErr w:type="spellEnd"/>
      <w:proofErr w:type="gramEnd"/>
      <w:r w:rsidRPr="00EE69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Учебное пособие. — СПб.: Изд-во СЗГМУ им. И.И. </w:t>
      </w:r>
      <w:proofErr w:type="spellStart"/>
      <w:proofErr w:type="gramStart"/>
      <w:r w:rsidRPr="00EE6979">
        <w:rPr>
          <w:rFonts w:ascii="Times New Roman" w:eastAsia="Times New Roman" w:hAnsi="Times New Roman" w:cs="Times New Roman"/>
          <w:sz w:val="24"/>
          <w:szCs w:val="24"/>
          <w:lang w:eastAsia="ru-RU"/>
        </w:rPr>
        <w:t>Мечнико</w:t>
      </w:r>
      <w:proofErr w:type="spellEnd"/>
      <w:r w:rsidRPr="00EE6979">
        <w:rPr>
          <w:rFonts w:ascii="Times New Roman" w:eastAsia="Times New Roman" w:hAnsi="Times New Roman" w:cs="Times New Roman"/>
          <w:sz w:val="24"/>
          <w:szCs w:val="24"/>
          <w:lang w:eastAsia="ru-RU"/>
        </w:rPr>
        <w:t/>
      </w:r>
      <w:proofErr w:type="spellStart"/>
      <w:r w:rsidRPr="00EE6979">
        <w:rPr>
          <w:rFonts w:ascii="Times New Roman" w:eastAsia="Times New Roman" w:hAnsi="Times New Roman" w:cs="Times New Roman"/>
          <w:sz w:val="24"/>
          <w:szCs w:val="24"/>
          <w:lang w:eastAsia="ru-RU"/>
        </w:rPr>
        <w:t>ва</w:t>
      </w:r>
      <w:proofErr w:type="spellEnd"/>
      <w:proofErr w:type="gramEnd"/>
      <w:r w:rsidRPr="00EE6979">
        <w:rPr>
          <w:rFonts w:ascii="Times New Roman" w:eastAsia="Times New Roman" w:hAnsi="Times New Roman" w:cs="Times New Roman"/>
          <w:sz w:val="24"/>
          <w:szCs w:val="24"/>
          <w:lang w:eastAsia="ru-RU"/>
        </w:rPr>
        <w:t>, 2015. — 28 с.</w:t>
      </w:r>
    </w:p>
    <w:p w:rsidR="00687BEF" w:rsidRPr="00687BEF" w:rsidRDefault="00687BEF" w:rsidP="00687BE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3DC0" w:rsidRPr="00735B9F" w:rsidRDefault="007D3DC0" w:rsidP="002D7EAD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УЧЕБНО-</w:t>
      </w:r>
      <w:r w:rsidRPr="00A4217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МЕТОДИЧЕСК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ИЕ ПОСОБИЯ</w:t>
      </w:r>
    </w:p>
    <w:p w:rsidR="007D3DC0" w:rsidRDefault="007D3DC0" w:rsidP="002D7EA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21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</w:t>
      </w:r>
      <w:r w:rsidRPr="001A2550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дисциплине «</w:t>
      </w:r>
      <w:r w:rsidR="00EE697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Урология 2</w:t>
      </w:r>
      <w:r w:rsidRPr="001A2550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F622EA" w:rsidRPr="00F622EA" w:rsidRDefault="00FF4960" w:rsidP="00FF4960">
      <w:pPr>
        <w:widowControl w:val="0"/>
        <w:tabs>
          <w:tab w:val="left" w:pos="6731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D379B9" w:rsidRDefault="00EE6979" w:rsidP="00EE6979">
      <w:pPr>
        <w:pStyle w:val="a3"/>
        <w:numPr>
          <w:ilvl w:val="0"/>
          <w:numId w:val="37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69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КАТЕТЕРИЗАЦИЯ МОЧЕВОГО ПУЗЫРЯ И УХОД ЗА МОЧЕВЫМ КАТЕТЕРОМ: Учебно-методическое пособие/ Е. С. Лаптева, А. И. Петрова, О. А. </w:t>
      </w:r>
      <w:proofErr w:type="spellStart"/>
      <w:r w:rsidRPr="00EE6979">
        <w:rPr>
          <w:rFonts w:ascii="Times New Roman" w:eastAsia="Times New Roman" w:hAnsi="Times New Roman" w:cs="Times New Roman"/>
          <w:sz w:val="24"/>
          <w:szCs w:val="24"/>
          <w:lang w:eastAsia="ru-RU"/>
        </w:rPr>
        <w:t>Бутырина</w:t>
      </w:r>
      <w:proofErr w:type="spellEnd"/>
      <w:r w:rsidRPr="00EE69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- 2014 г. </w:t>
      </w:r>
    </w:p>
    <w:p w:rsidR="00EE6979" w:rsidRDefault="00EE6979" w:rsidP="00EE6979">
      <w:pPr>
        <w:pStyle w:val="a3"/>
        <w:numPr>
          <w:ilvl w:val="0"/>
          <w:numId w:val="37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6979">
        <w:rPr>
          <w:rFonts w:ascii="Times New Roman" w:eastAsia="Times New Roman" w:hAnsi="Times New Roman" w:cs="Times New Roman"/>
          <w:sz w:val="24"/>
          <w:szCs w:val="24"/>
          <w:lang w:eastAsia="ru-RU"/>
        </w:rPr>
        <w:t>Клиническая оценка симптома недержания мочи при напряжении у женщин: Учебное пособие/Савицкий А. Г. — 2019 г.</w:t>
      </w:r>
    </w:p>
    <w:p w:rsidR="00EE6979" w:rsidRPr="00EE6979" w:rsidRDefault="00EE6979" w:rsidP="00EE6979">
      <w:pPr>
        <w:pStyle w:val="a3"/>
        <w:numPr>
          <w:ilvl w:val="0"/>
          <w:numId w:val="37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6979">
        <w:rPr>
          <w:rFonts w:ascii="Times New Roman" w:eastAsia="Times New Roman" w:hAnsi="Times New Roman" w:cs="Times New Roman"/>
          <w:sz w:val="24"/>
          <w:szCs w:val="24"/>
          <w:lang w:eastAsia="ru-RU"/>
        </w:rPr>
        <w:t>Л 87 Лучевые методы диагностики мочекаменной болезни: учебное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E697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пособие / Б. К. Комяков, Т. Х. 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азаров, Б. Г. Гулиев, О. В.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Сте</w:t>
      </w:r>
      <w:r w:rsidRPr="00EE6979">
        <w:rPr>
          <w:rFonts w:ascii="Times New Roman" w:eastAsia="Times New Roman" w:hAnsi="Times New Roman" w:cs="Times New Roman"/>
          <w:sz w:val="24"/>
          <w:szCs w:val="24"/>
          <w:lang w:eastAsia="ru-RU"/>
        </w:rPr>
        <w:t>цик</w:t>
      </w:r>
      <w:proofErr w:type="spellEnd"/>
      <w:r w:rsidRPr="00EE69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К. Е. </w:t>
      </w:r>
      <w:proofErr w:type="spellStart"/>
      <w:r w:rsidRPr="00EE6979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Трубникова</w:t>
      </w:r>
      <w:proofErr w:type="spellEnd"/>
      <w:r w:rsidRPr="00EE69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.— СПб.: Изд-во СЗГМУ им. И.И. Мечникова, 2015.— 60 </w:t>
      </w:r>
      <w:proofErr w:type="gramStart"/>
      <w:r w:rsidRPr="00EE6979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</w:p>
    <w:p w:rsidR="00DA5F74" w:rsidRPr="00DA5F74" w:rsidRDefault="00DA5F74" w:rsidP="00DA5F74">
      <w:pPr>
        <w:pStyle w:val="a3"/>
        <w:spacing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02D48" w:rsidRPr="00E02D48" w:rsidRDefault="00E02D48" w:rsidP="00E02D48">
      <w:pPr>
        <w:pStyle w:val="a3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02D4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УЧЕБНО-МЕТОДИЧЕСКИЕ ПОСОБИЯ</w:t>
      </w:r>
    </w:p>
    <w:p w:rsidR="00EE6979" w:rsidRPr="00EE6979" w:rsidRDefault="00EE6979" w:rsidP="00EE6979">
      <w:pPr>
        <w:pStyle w:val="a3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6979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дисциплине «Микробиология»</w:t>
      </w:r>
    </w:p>
    <w:p w:rsidR="00EE6979" w:rsidRPr="00EE6979" w:rsidRDefault="00EE6979" w:rsidP="00EE6979">
      <w:pPr>
        <w:pStyle w:val="a3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6979" w:rsidRPr="00EE6979" w:rsidRDefault="00EE6979" w:rsidP="00EE6979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6979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Pr="00EE697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Медицинская микробиология: учебное пособие/ </w:t>
      </w:r>
      <w:proofErr w:type="spellStart"/>
      <w:r w:rsidRPr="00EE697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</w:t>
      </w:r>
      <w:proofErr w:type="gramStart"/>
      <w:r w:rsidRPr="00EE6979">
        <w:rPr>
          <w:rFonts w:ascii="Times New Roman" w:eastAsia="Times New Roman" w:hAnsi="Times New Roman" w:cs="Times New Roman"/>
          <w:sz w:val="24"/>
          <w:szCs w:val="24"/>
          <w:lang w:eastAsia="ru-RU"/>
        </w:rPr>
        <w:t>.р</w:t>
      </w:r>
      <w:proofErr w:type="gramEnd"/>
      <w:r w:rsidRPr="00EE6979">
        <w:rPr>
          <w:rFonts w:ascii="Times New Roman" w:eastAsia="Times New Roman" w:hAnsi="Times New Roman" w:cs="Times New Roman"/>
          <w:sz w:val="24"/>
          <w:szCs w:val="24"/>
          <w:lang w:eastAsia="ru-RU"/>
        </w:rPr>
        <w:t>ед</w:t>
      </w:r>
      <w:proofErr w:type="spellEnd"/>
      <w:r w:rsidRPr="00EE69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EE6979">
        <w:rPr>
          <w:rFonts w:ascii="Times New Roman" w:eastAsia="Times New Roman" w:hAnsi="Times New Roman" w:cs="Times New Roman"/>
          <w:sz w:val="24"/>
          <w:szCs w:val="24"/>
          <w:lang w:eastAsia="ru-RU"/>
        </w:rPr>
        <w:t>В.И.Покровского</w:t>
      </w:r>
      <w:proofErr w:type="spellEnd"/>
      <w:r w:rsidRPr="00EE69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– 4-е </w:t>
      </w:r>
      <w:proofErr w:type="spellStart"/>
      <w:r w:rsidRPr="00EE6979">
        <w:rPr>
          <w:rFonts w:ascii="Times New Roman" w:eastAsia="Times New Roman" w:hAnsi="Times New Roman" w:cs="Times New Roman"/>
          <w:sz w:val="24"/>
          <w:szCs w:val="24"/>
          <w:lang w:eastAsia="ru-RU"/>
        </w:rPr>
        <w:t>изд.испр</w:t>
      </w:r>
      <w:proofErr w:type="spellEnd"/>
      <w:r w:rsidRPr="00EE6979">
        <w:rPr>
          <w:rFonts w:ascii="Times New Roman" w:eastAsia="Times New Roman" w:hAnsi="Times New Roman" w:cs="Times New Roman"/>
          <w:sz w:val="24"/>
          <w:szCs w:val="24"/>
          <w:lang w:eastAsia="ru-RU"/>
        </w:rPr>
        <w:t>. – М.:ГЭОТАР – Медиа, 2006 -768с.: ил.</w:t>
      </w:r>
    </w:p>
    <w:p w:rsidR="00DC38E9" w:rsidRPr="00E02D48" w:rsidRDefault="00EE6979" w:rsidP="00EE6979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6979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Pr="00EE697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Медицинская микробиология [Электронный ресурс]</w:t>
      </w:r>
      <w:proofErr w:type="gramStart"/>
      <w:r w:rsidRPr="00EE69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EE69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учебное пособие / </w:t>
      </w:r>
      <w:proofErr w:type="spellStart"/>
      <w:r w:rsidRPr="00EE697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Поздеев</w:t>
      </w:r>
      <w:proofErr w:type="spellEnd"/>
      <w:r w:rsidRPr="00EE69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О.К. Под ред. В.И. Покровского - 4-е изд., </w:t>
      </w:r>
      <w:proofErr w:type="spellStart"/>
      <w:r w:rsidRPr="00EE6979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испр</w:t>
      </w:r>
      <w:proofErr w:type="spellEnd"/>
      <w:r w:rsidRPr="00EE6979">
        <w:rPr>
          <w:rFonts w:ascii="Times New Roman" w:eastAsia="Times New Roman" w:hAnsi="Times New Roman" w:cs="Times New Roman"/>
          <w:sz w:val="24"/>
          <w:szCs w:val="24"/>
          <w:lang w:eastAsia="ru-RU"/>
        </w:rPr>
        <w:t>. - М.</w:t>
      </w:r>
      <w:proofErr w:type="gramStart"/>
      <w:r w:rsidRPr="00EE69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EE69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ГЭОТАР-Медиа, 2010. – 768 с</w:t>
      </w:r>
      <w:r w:rsidR="00DC38E9" w:rsidRPr="00E02D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DC38E9" w:rsidRPr="00DC38E9" w:rsidRDefault="00DC38E9" w:rsidP="00DC38E9">
      <w:pPr>
        <w:pStyle w:val="a3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C38E9" w:rsidRPr="00DC38E9" w:rsidRDefault="00DC38E9" w:rsidP="00DC38E9">
      <w:pPr>
        <w:pStyle w:val="a3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C38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УЧЕБНО-МЕТОДИЧЕСКИЕ ПОСОБИЯ</w:t>
      </w:r>
    </w:p>
    <w:p w:rsidR="00DC38E9" w:rsidRPr="00DC38E9" w:rsidRDefault="00DC38E9" w:rsidP="00DC38E9">
      <w:pPr>
        <w:pStyle w:val="a3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38E9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дисциплине «Педагогика»</w:t>
      </w:r>
    </w:p>
    <w:p w:rsidR="00DC38E9" w:rsidRPr="00DC38E9" w:rsidRDefault="00DC38E9" w:rsidP="00DC38E9">
      <w:pPr>
        <w:pStyle w:val="a3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C38E9" w:rsidRPr="00DC38E9" w:rsidRDefault="00DC38E9" w:rsidP="00DC38E9">
      <w:pPr>
        <w:pStyle w:val="a3"/>
        <w:widowControl w:val="0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38E9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Плавинский С. Л., Клиценко О.А. Вопросы обучения в МПД. Учебное пособие. СПб</w:t>
      </w:r>
      <w:proofErr w:type="gramStart"/>
      <w:r w:rsidRPr="00DC38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.: </w:t>
      </w:r>
      <w:proofErr w:type="gramEnd"/>
      <w:r w:rsidRPr="00DC38E9">
        <w:rPr>
          <w:rFonts w:ascii="Times New Roman" w:eastAsia="Times New Roman" w:hAnsi="Times New Roman" w:cs="Times New Roman"/>
          <w:sz w:val="24"/>
          <w:szCs w:val="24"/>
          <w:lang w:eastAsia="ru-RU"/>
        </w:rPr>
        <w:t>СЗГМУ, 2012.</w:t>
      </w:r>
    </w:p>
    <w:p w:rsidR="00DC38E9" w:rsidRPr="00DC38E9" w:rsidRDefault="00DC38E9" w:rsidP="00DC38E9">
      <w:pPr>
        <w:pStyle w:val="a3"/>
        <w:widowControl w:val="0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38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Педагогическое общение. / Соловьева С.Л., </w:t>
      </w:r>
      <w:proofErr w:type="spellStart"/>
      <w:r w:rsidRPr="00DC38E9">
        <w:rPr>
          <w:rFonts w:ascii="Times New Roman" w:eastAsia="Times New Roman" w:hAnsi="Times New Roman" w:cs="Times New Roman"/>
          <w:sz w:val="24"/>
          <w:szCs w:val="24"/>
          <w:lang w:eastAsia="ru-RU"/>
        </w:rPr>
        <w:t>Одерышева</w:t>
      </w:r>
      <w:proofErr w:type="spellEnd"/>
      <w:r w:rsidRPr="00DC38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Е.Б. - </w:t>
      </w:r>
      <w:proofErr w:type="gramStart"/>
      <w:r w:rsidRPr="00DC38E9">
        <w:rPr>
          <w:rFonts w:ascii="Times New Roman" w:eastAsia="Times New Roman" w:hAnsi="Times New Roman" w:cs="Times New Roman"/>
          <w:sz w:val="24"/>
          <w:szCs w:val="24"/>
          <w:lang w:eastAsia="ru-RU"/>
        </w:rPr>
        <w:t>М-во</w:t>
      </w:r>
      <w:proofErr w:type="gramEnd"/>
      <w:r w:rsidRPr="00DC38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здравоохранения Рос. Федерации, ФГБОУ ВО Сев.-Зап. гос. мед</w:t>
      </w:r>
      <w:proofErr w:type="gramStart"/>
      <w:r w:rsidRPr="00DC38E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DC38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DC38E9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proofErr w:type="gramEnd"/>
      <w:r w:rsidRPr="00DC38E9">
        <w:rPr>
          <w:rFonts w:ascii="Times New Roman" w:eastAsia="Times New Roman" w:hAnsi="Times New Roman" w:cs="Times New Roman"/>
          <w:sz w:val="24"/>
          <w:szCs w:val="24"/>
          <w:lang w:eastAsia="ru-RU"/>
        </w:rPr>
        <w:t>н-т им. И. И. Мечникова, Каф. общ. мед. психологии и педагогики. - Изд-во СЗГМУ им. И. И. Мечникова; СПб</w:t>
      </w:r>
      <w:proofErr w:type="gramStart"/>
      <w:r w:rsidRPr="00DC38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., </w:t>
      </w:r>
      <w:proofErr w:type="gramEnd"/>
      <w:r w:rsidRPr="00DC38E9">
        <w:rPr>
          <w:rFonts w:ascii="Times New Roman" w:eastAsia="Times New Roman" w:hAnsi="Times New Roman" w:cs="Times New Roman"/>
          <w:sz w:val="24"/>
          <w:szCs w:val="24"/>
          <w:lang w:eastAsia="ru-RU"/>
        </w:rPr>
        <w:t>2018.</w:t>
      </w:r>
    </w:p>
    <w:p w:rsidR="00DC38E9" w:rsidRPr="00DC38E9" w:rsidRDefault="00DC38E9" w:rsidP="00DC38E9">
      <w:pPr>
        <w:pStyle w:val="a3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02D48" w:rsidRPr="00E02D48" w:rsidRDefault="00E02D48" w:rsidP="00E02D48">
      <w:pPr>
        <w:widowControl w:val="0"/>
        <w:autoSpaceDE w:val="0"/>
        <w:autoSpaceDN w:val="0"/>
        <w:adjustRightInd w:val="0"/>
        <w:spacing w:after="0" w:line="240" w:lineRule="auto"/>
        <w:ind w:left="720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02D4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УЧЕБНО-МЕТОДИЧЕСКИЕ ПОСОБИЯ</w:t>
      </w:r>
    </w:p>
    <w:p w:rsidR="00EE6979" w:rsidRPr="00EE6979" w:rsidRDefault="00EE6979" w:rsidP="00EE6979">
      <w:pPr>
        <w:pStyle w:val="a3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6979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дисциплине «Гигиена и эпидемиология чрезвычайных ситуаций»</w:t>
      </w:r>
    </w:p>
    <w:p w:rsidR="00EE6979" w:rsidRPr="00EE6979" w:rsidRDefault="00EE6979" w:rsidP="00EE6979">
      <w:pPr>
        <w:pStyle w:val="a3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6979" w:rsidRPr="00EE6979" w:rsidRDefault="00EE6979" w:rsidP="00EE6979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6979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Pr="00EE697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Организация прививочной работы</w:t>
      </w:r>
      <w:proofErr w:type="gramStart"/>
      <w:r w:rsidRPr="00EE69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EE69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учебное пособие / ГБОУ ВПО СЗГМУ им. И.И. Мечникова МЗ РФ; ред. Л. П. Зуева ; сост. Е. Н. </w:t>
      </w:r>
      <w:proofErr w:type="spellStart"/>
      <w:r w:rsidRPr="00EE697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Колосовская</w:t>
      </w:r>
      <w:proofErr w:type="spellEnd"/>
      <w:r w:rsidRPr="00EE6979">
        <w:rPr>
          <w:rFonts w:ascii="Times New Roman" w:eastAsia="Times New Roman" w:hAnsi="Times New Roman" w:cs="Times New Roman"/>
          <w:sz w:val="24"/>
          <w:szCs w:val="24"/>
          <w:lang w:eastAsia="ru-RU"/>
        </w:rPr>
        <w:t>, З. П. Калинина, Т. Г. Иванова [и др.]. - СПб. : Изд-во СЗГМУ им. И. И. Мечникова, 2014. - 109 c.</w:t>
      </w:r>
      <w:proofErr w:type="gramStart"/>
      <w:r w:rsidRPr="00EE69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EE69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табл. - (Медицинское образование)</w:t>
      </w:r>
    </w:p>
    <w:p w:rsidR="00EE6979" w:rsidRPr="00EE6979" w:rsidRDefault="00EE6979" w:rsidP="00EE6979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6979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Pr="00EE697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Дезинфекция</w:t>
      </w:r>
      <w:proofErr w:type="gramStart"/>
      <w:r w:rsidRPr="00EE69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EE69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учебное пособие / ГБОУ ВПО СЗГМУ им. И.И. Мечникова МЗ РФ, Кафедра эпидемиологии, паразитологии и </w:t>
      </w:r>
      <w:proofErr w:type="spellStart"/>
      <w:r w:rsidRPr="00EE6979">
        <w:rPr>
          <w:rFonts w:ascii="Times New Roman" w:eastAsia="Times New Roman" w:hAnsi="Times New Roman" w:cs="Times New Roman"/>
          <w:sz w:val="24"/>
          <w:szCs w:val="24"/>
          <w:lang w:eastAsia="ru-RU"/>
        </w:rPr>
        <w:t>дезинфектологии</w:t>
      </w:r>
      <w:proofErr w:type="spellEnd"/>
      <w:r w:rsidRPr="00EE69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ред. Л. П. Зуева ; сост. К. Д. Васильев, В. С. Высоцкий, И. Г. </w:t>
      </w:r>
      <w:proofErr w:type="spellStart"/>
      <w:r w:rsidRPr="00EE6979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Техова</w:t>
      </w:r>
      <w:proofErr w:type="spellEnd"/>
      <w:r w:rsidRPr="00EE6979">
        <w:rPr>
          <w:rFonts w:ascii="Times New Roman" w:eastAsia="Times New Roman" w:hAnsi="Times New Roman" w:cs="Times New Roman"/>
          <w:sz w:val="24"/>
          <w:szCs w:val="24"/>
          <w:lang w:eastAsia="ru-RU"/>
        </w:rPr>
        <w:t>, В. Ю. Назаров. - СПб</w:t>
      </w:r>
      <w:proofErr w:type="gramStart"/>
      <w:r w:rsidRPr="00EE69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EE69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Изд-во СЗГМУ им. И. И. Мечникова, 2013. - 50 c.</w:t>
      </w:r>
      <w:proofErr w:type="gramStart"/>
      <w:r w:rsidRPr="00EE69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EE69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табл. - (МЕДИЦИНСКОЕ ОБРАЗОВАНИЕ).</w:t>
      </w:r>
    </w:p>
    <w:p w:rsidR="00DC38E9" w:rsidRDefault="00EE6979" w:rsidP="00EE6979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6979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Pr="00EE697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proofErr w:type="spellStart"/>
      <w:r w:rsidRPr="00EE6979">
        <w:rPr>
          <w:rFonts w:ascii="Times New Roman" w:eastAsia="Times New Roman" w:hAnsi="Times New Roman" w:cs="Times New Roman"/>
          <w:sz w:val="24"/>
          <w:szCs w:val="24"/>
          <w:lang w:eastAsia="ru-RU"/>
        </w:rPr>
        <w:t>Брико</w:t>
      </w:r>
      <w:proofErr w:type="spellEnd"/>
      <w:r w:rsidRPr="00EE69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Н.И. Эпидемиология: учебник</w:t>
      </w:r>
      <w:proofErr w:type="gramStart"/>
      <w:r w:rsidRPr="00EE697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EE69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proofErr w:type="gramStart"/>
      <w:r w:rsidRPr="00EE6979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EE69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 т. Т.1/ Н.И. </w:t>
      </w:r>
      <w:proofErr w:type="spellStart"/>
      <w:r w:rsidRPr="00EE6979">
        <w:rPr>
          <w:rFonts w:ascii="Times New Roman" w:eastAsia="Times New Roman" w:hAnsi="Times New Roman" w:cs="Times New Roman"/>
          <w:sz w:val="24"/>
          <w:szCs w:val="24"/>
          <w:lang w:eastAsia="ru-RU"/>
        </w:rPr>
        <w:t>Брико</w:t>
      </w:r>
      <w:proofErr w:type="spellEnd"/>
      <w:r w:rsidRPr="00EE69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Л.П., Зуева, В.И. </w:t>
      </w:r>
      <w:r w:rsidRPr="00EE697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Покровский.- М.,: МИА, 2013, Т.1, ч.2. Главы 10,с.231-307, глава 11, с.308-425,глава 12,с. 426-433</w:t>
      </w:r>
      <w:r w:rsidR="00DC38E9" w:rsidRPr="00DC38E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C38E9" w:rsidRPr="00DC38E9" w:rsidRDefault="00DC38E9" w:rsidP="00DC38E9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C38E9" w:rsidRPr="00DC38E9" w:rsidRDefault="00DC38E9" w:rsidP="00DC38E9">
      <w:pPr>
        <w:pStyle w:val="a3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C38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УЧЕБНО-МЕТОДИЧЕСКИЕ ПОСОБИЯ</w:t>
      </w:r>
    </w:p>
    <w:p w:rsidR="00DC38E9" w:rsidRPr="00DC38E9" w:rsidRDefault="00DC38E9" w:rsidP="00DC38E9">
      <w:pPr>
        <w:pStyle w:val="a3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38E9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дисциплине «Общественное здоровье и здравоохранение»</w:t>
      </w:r>
    </w:p>
    <w:p w:rsidR="00DC38E9" w:rsidRPr="00DC38E9" w:rsidRDefault="00DC38E9" w:rsidP="00DC38E9">
      <w:pPr>
        <w:pStyle w:val="a3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C38E9" w:rsidRPr="00DC38E9" w:rsidRDefault="00DC38E9" w:rsidP="00DC38E9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38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proofErr w:type="spellStart"/>
      <w:r w:rsidRPr="00DC38E9">
        <w:rPr>
          <w:rFonts w:ascii="Times New Roman" w:eastAsia="Times New Roman" w:hAnsi="Times New Roman" w:cs="Times New Roman"/>
          <w:sz w:val="24"/>
          <w:szCs w:val="24"/>
          <w:lang w:eastAsia="ru-RU"/>
        </w:rPr>
        <w:t>Ризаханова</w:t>
      </w:r>
      <w:proofErr w:type="spellEnd"/>
      <w:r w:rsidRPr="00DC38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О.А. Качество и стандарты медицинской помощи. Учебное пособие. – СПб</w:t>
      </w:r>
      <w:proofErr w:type="gramStart"/>
      <w:r w:rsidRPr="00DC38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.: </w:t>
      </w:r>
      <w:proofErr w:type="gramEnd"/>
      <w:r w:rsidRPr="00DC38E9">
        <w:rPr>
          <w:rFonts w:ascii="Times New Roman" w:eastAsia="Times New Roman" w:hAnsi="Times New Roman" w:cs="Times New Roman"/>
          <w:sz w:val="24"/>
          <w:szCs w:val="24"/>
          <w:lang w:eastAsia="ru-RU"/>
        </w:rPr>
        <w:t>Издательство ГБОУ ВПО СЗГМУ им. И.И. Мечникова, 2014. – 57 с.</w:t>
      </w:r>
    </w:p>
    <w:p w:rsidR="00DC38E9" w:rsidRPr="00DC38E9" w:rsidRDefault="00DC38E9" w:rsidP="00DC38E9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38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Анализ показателей заболеваемости в деятельности организатора здравоохранения: учебно-методическое пособие / Филатов В.Н., Пивоварова Г.М., </w:t>
      </w:r>
      <w:proofErr w:type="spellStart"/>
      <w:r w:rsidRPr="00DC38E9">
        <w:rPr>
          <w:rFonts w:ascii="Times New Roman" w:eastAsia="Times New Roman" w:hAnsi="Times New Roman" w:cs="Times New Roman"/>
          <w:sz w:val="24"/>
          <w:szCs w:val="24"/>
          <w:lang w:eastAsia="ru-RU"/>
        </w:rPr>
        <w:t>Морозько</w:t>
      </w:r>
      <w:proofErr w:type="spellEnd"/>
      <w:r w:rsidRPr="00DC38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П.Н. – СПб</w:t>
      </w:r>
      <w:proofErr w:type="gramStart"/>
      <w:r w:rsidRPr="00DC38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.: </w:t>
      </w:r>
      <w:proofErr w:type="gramEnd"/>
      <w:r w:rsidRPr="00DC38E9">
        <w:rPr>
          <w:rFonts w:ascii="Times New Roman" w:eastAsia="Times New Roman" w:hAnsi="Times New Roman" w:cs="Times New Roman"/>
          <w:sz w:val="24"/>
          <w:szCs w:val="24"/>
          <w:lang w:eastAsia="ru-RU"/>
        </w:rPr>
        <w:t>Издательство ФГБОУ ВО СЗГМУ им. И.И. Мечникова, 2018. – 58 с.</w:t>
      </w:r>
    </w:p>
    <w:p w:rsidR="00DC38E9" w:rsidRPr="00DC38E9" w:rsidRDefault="00DC38E9" w:rsidP="00DC38E9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38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Группировка, графическое изображение и оценка достоверности результатов исследований в деятельности организатора здравоохранения: учебно-методическое пособие / Филатов В.Н., Пивоварова Г.М., </w:t>
      </w:r>
      <w:proofErr w:type="spellStart"/>
      <w:r w:rsidRPr="00DC38E9">
        <w:rPr>
          <w:rFonts w:ascii="Times New Roman" w:eastAsia="Times New Roman" w:hAnsi="Times New Roman" w:cs="Times New Roman"/>
          <w:sz w:val="24"/>
          <w:szCs w:val="24"/>
          <w:lang w:eastAsia="ru-RU"/>
        </w:rPr>
        <w:t>Морозько</w:t>
      </w:r>
      <w:proofErr w:type="spellEnd"/>
      <w:r w:rsidRPr="00DC38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П.Н., Самсонова Т.В. - СПб</w:t>
      </w:r>
      <w:proofErr w:type="gramStart"/>
      <w:r w:rsidRPr="00DC38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.: </w:t>
      </w:r>
      <w:proofErr w:type="gramEnd"/>
      <w:r w:rsidRPr="00DC38E9">
        <w:rPr>
          <w:rFonts w:ascii="Times New Roman" w:eastAsia="Times New Roman" w:hAnsi="Times New Roman" w:cs="Times New Roman"/>
          <w:sz w:val="24"/>
          <w:szCs w:val="24"/>
          <w:lang w:eastAsia="ru-RU"/>
        </w:rPr>
        <w:t>Издательство ФГБОУ ВО СЗГМУ им. И.И. Мечникова, 2018. – 61 с.</w:t>
      </w:r>
    </w:p>
    <w:p w:rsidR="00DC38E9" w:rsidRPr="00DC38E9" w:rsidRDefault="00DC38E9" w:rsidP="00DC38E9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38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Использование медико-демографических показателей в деятельности организатора здравоохранения: учебно-методическое пособие / Филатов В.Н., Пивоварова Г.М., Гончар Н.Т., </w:t>
      </w:r>
      <w:proofErr w:type="spellStart"/>
      <w:r w:rsidRPr="00DC38E9">
        <w:rPr>
          <w:rFonts w:ascii="Times New Roman" w:eastAsia="Times New Roman" w:hAnsi="Times New Roman" w:cs="Times New Roman"/>
          <w:sz w:val="24"/>
          <w:szCs w:val="24"/>
          <w:lang w:eastAsia="ru-RU"/>
        </w:rPr>
        <w:t>Лучкевич</w:t>
      </w:r>
      <w:proofErr w:type="spellEnd"/>
      <w:r w:rsidRPr="00DC38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В.С. - СПб</w:t>
      </w:r>
      <w:proofErr w:type="gramStart"/>
      <w:r w:rsidRPr="00DC38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.: </w:t>
      </w:r>
      <w:proofErr w:type="gramEnd"/>
      <w:r w:rsidRPr="00DC38E9">
        <w:rPr>
          <w:rFonts w:ascii="Times New Roman" w:eastAsia="Times New Roman" w:hAnsi="Times New Roman" w:cs="Times New Roman"/>
          <w:sz w:val="24"/>
          <w:szCs w:val="24"/>
          <w:lang w:eastAsia="ru-RU"/>
        </w:rPr>
        <w:t>Издательство ФГБОУ ВО СЗГМУ им. И.И. Мечникова, 2018. – 65 с.</w:t>
      </w:r>
    </w:p>
    <w:p w:rsidR="00DC38E9" w:rsidRPr="00DC38E9" w:rsidRDefault="00DC38E9" w:rsidP="00DC38E9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38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Использование относительных и средних величин в деятельности организатора здравоохранения: учебно-методическое пособие / Филатов В.Н., Пивоварова Г.М., </w:t>
      </w:r>
      <w:proofErr w:type="spellStart"/>
      <w:r w:rsidRPr="00DC38E9">
        <w:rPr>
          <w:rFonts w:ascii="Times New Roman" w:eastAsia="Times New Roman" w:hAnsi="Times New Roman" w:cs="Times New Roman"/>
          <w:sz w:val="24"/>
          <w:szCs w:val="24"/>
          <w:lang w:eastAsia="ru-RU"/>
        </w:rPr>
        <w:t>Морозько</w:t>
      </w:r>
      <w:proofErr w:type="spellEnd"/>
      <w:r w:rsidRPr="00DC38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П.Н., </w:t>
      </w:r>
      <w:proofErr w:type="spellStart"/>
      <w:r w:rsidRPr="00DC38E9">
        <w:rPr>
          <w:rFonts w:ascii="Times New Roman" w:eastAsia="Times New Roman" w:hAnsi="Times New Roman" w:cs="Times New Roman"/>
          <w:sz w:val="24"/>
          <w:szCs w:val="24"/>
          <w:lang w:eastAsia="ru-RU"/>
        </w:rPr>
        <w:t>Абумуслимова</w:t>
      </w:r>
      <w:proofErr w:type="spellEnd"/>
      <w:r w:rsidRPr="00DC38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Е.А. - СПб</w:t>
      </w:r>
      <w:proofErr w:type="gramStart"/>
      <w:r w:rsidRPr="00DC38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.: </w:t>
      </w:r>
      <w:proofErr w:type="gramEnd"/>
      <w:r w:rsidRPr="00DC38E9">
        <w:rPr>
          <w:rFonts w:ascii="Times New Roman" w:eastAsia="Times New Roman" w:hAnsi="Times New Roman" w:cs="Times New Roman"/>
          <w:sz w:val="24"/>
          <w:szCs w:val="24"/>
          <w:lang w:eastAsia="ru-RU"/>
        </w:rPr>
        <w:t>Издательство ФГБОУ ВО СЗГМУ им. И.И. Мечникова, 2018. – 50 с.</w:t>
      </w:r>
    </w:p>
    <w:p w:rsidR="00DC38E9" w:rsidRPr="00DC38E9" w:rsidRDefault="00DC38E9" w:rsidP="00DC38E9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38E9">
        <w:rPr>
          <w:rFonts w:ascii="Times New Roman" w:eastAsia="Times New Roman" w:hAnsi="Times New Roman" w:cs="Times New Roman"/>
          <w:sz w:val="24"/>
          <w:szCs w:val="24"/>
          <w:lang w:eastAsia="ru-RU"/>
        </w:rPr>
        <w:t>6. Научная организация медико-статистического и медико-социологического исследования: учебно-методическое пособие / Филатов В.Н., Самодова И.Л., Мельникова Е.А., Мариничева Г.Н. - СПб</w:t>
      </w:r>
      <w:proofErr w:type="gramStart"/>
      <w:r w:rsidRPr="00DC38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.: </w:t>
      </w:r>
      <w:proofErr w:type="gramEnd"/>
      <w:r w:rsidRPr="00DC38E9">
        <w:rPr>
          <w:rFonts w:ascii="Times New Roman" w:eastAsia="Times New Roman" w:hAnsi="Times New Roman" w:cs="Times New Roman"/>
          <w:sz w:val="24"/>
          <w:szCs w:val="24"/>
          <w:lang w:eastAsia="ru-RU"/>
        </w:rPr>
        <w:t>Издательство ФГБОУ ВО СЗГМУ им. И.И. Мечникова, 2018. – 50 с.</w:t>
      </w:r>
    </w:p>
    <w:p w:rsidR="00DC38E9" w:rsidRPr="00DC38E9" w:rsidRDefault="00DC38E9" w:rsidP="00DC38E9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38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 Организация первичной медико-санитарной помощи населению: учебно-методическое пособие / Филатов В.Н., Пивоварова Г.М., </w:t>
      </w:r>
      <w:proofErr w:type="spellStart"/>
      <w:r w:rsidRPr="00DC38E9">
        <w:rPr>
          <w:rFonts w:ascii="Times New Roman" w:eastAsia="Times New Roman" w:hAnsi="Times New Roman" w:cs="Times New Roman"/>
          <w:sz w:val="24"/>
          <w:szCs w:val="24"/>
          <w:lang w:eastAsia="ru-RU"/>
        </w:rPr>
        <w:t>Морозько</w:t>
      </w:r>
      <w:proofErr w:type="spellEnd"/>
      <w:r w:rsidRPr="00DC38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П.Н.— СПб</w:t>
      </w:r>
      <w:proofErr w:type="gramStart"/>
      <w:r w:rsidRPr="00DC38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.: </w:t>
      </w:r>
      <w:proofErr w:type="gramEnd"/>
      <w:r w:rsidRPr="00DC38E9">
        <w:rPr>
          <w:rFonts w:ascii="Times New Roman" w:eastAsia="Times New Roman" w:hAnsi="Times New Roman" w:cs="Times New Roman"/>
          <w:sz w:val="24"/>
          <w:szCs w:val="24"/>
          <w:lang w:eastAsia="ru-RU"/>
        </w:rPr>
        <w:t>Издательство ФГБОУ ВО СЗГМУ им. И.И. Мечникова, 2015. – 77 с.</w:t>
      </w:r>
    </w:p>
    <w:p w:rsidR="00DB0606" w:rsidRPr="00DC38E9" w:rsidRDefault="00DC38E9" w:rsidP="00DC38E9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38E9">
        <w:rPr>
          <w:rFonts w:ascii="Times New Roman" w:eastAsia="Times New Roman" w:hAnsi="Times New Roman" w:cs="Times New Roman"/>
          <w:sz w:val="24"/>
          <w:szCs w:val="24"/>
          <w:lang w:eastAsia="ru-RU"/>
        </w:rPr>
        <w:t>8. Организация стационарной помощи населению: учебно-методическое пособие / Филатов В.Н., Гоголева М.Н., Могучая О.В. - СПб</w:t>
      </w:r>
      <w:proofErr w:type="gramStart"/>
      <w:r w:rsidRPr="00DC38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.: </w:t>
      </w:r>
      <w:proofErr w:type="gramEnd"/>
      <w:r w:rsidRPr="00DC38E9">
        <w:rPr>
          <w:rFonts w:ascii="Times New Roman" w:eastAsia="Times New Roman" w:hAnsi="Times New Roman" w:cs="Times New Roman"/>
          <w:sz w:val="24"/>
          <w:szCs w:val="24"/>
          <w:lang w:eastAsia="ru-RU"/>
        </w:rPr>
        <w:t>Издательство ФГБОУ ВО СЗГМУ им. И.И. Мечникова, 2015.– 75 с.</w:t>
      </w:r>
    </w:p>
    <w:p w:rsidR="00DA653F" w:rsidRPr="00E143AF" w:rsidRDefault="00DA653F" w:rsidP="002D7EAD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448F5" w:rsidRPr="00735B9F" w:rsidRDefault="005448F5" w:rsidP="005448F5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УЧЕБНО-</w:t>
      </w:r>
      <w:r w:rsidRPr="00A4217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МЕТОДИЧЕСК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ИЕ ПОСОБИЯ</w:t>
      </w:r>
    </w:p>
    <w:p w:rsidR="005448F5" w:rsidRDefault="005448F5" w:rsidP="005448F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21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</w:t>
      </w:r>
      <w:r w:rsidRPr="001A2550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дисциплине «</w:t>
      </w:r>
      <w:r w:rsidR="00EE6979" w:rsidRPr="00EE697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Эндоскопическая урология</w:t>
      </w:r>
      <w:r w:rsidRPr="001A2550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5448F5" w:rsidRDefault="005448F5" w:rsidP="005448F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20100" w:rsidRDefault="00C040DB" w:rsidP="00C040DB">
      <w:pPr>
        <w:pStyle w:val="a3"/>
        <w:numPr>
          <w:ilvl w:val="0"/>
          <w:numId w:val="24"/>
        </w:numPr>
        <w:spacing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C040DB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Методика обследования урологического 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больного : учебно-методичес</w:t>
      </w:r>
      <w:r w:rsidRPr="00C040DB">
        <w:rPr>
          <w:rFonts w:ascii="Times New Roman" w:eastAsia="Times New Roman" w:hAnsi="Times New Roman" w:cs="Times New Roman"/>
          <w:sz w:val="24"/>
          <w:szCs w:val="28"/>
          <w:lang w:eastAsia="ru-RU"/>
        </w:rPr>
        <w:t>кое пособие для практических занятий студентов лечебного и медико-про</w:t>
      </w:r>
      <w:r w:rsidRPr="00C040DB">
        <w:rPr>
          <w:rFonts w:ascii="Times New Roman" w:eastAsia="Times New Roman" w:hAnsi="Times New Roman" w:cs="Times New Roman"/>
          <w:sz w:val="24"/>
          <w:szCs w:val="28"/>
          <w:lang w:eastAsia="ru-RU"/>
        </w:rPr>
        <w:t/>
      </w:r>
      <w:proofErr w:type="spellStart"/>
      <w:r w:rsidRPr="00C040DB">
        <w:rPr>
          <w:rFonts w:ascii="Times New Roman" w:eastAsia="Times New Roman" w:hAnsi="Times New Roman" w:cs="Times New Roman"/>
          <w:sz w:val="24"/>
          <w:szCs w:val="28"/>
          <w:lang w:eastAsia="ru-RU"/>
        </w:rPr>
        <w:t>филактического</w:t>
      </w:r>
      <w:proofErr w:type="spellEnd"/>
      <w:r w:rsidRPr="00C040DB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факультетов ; Северо-Западный гос. мед</w:t>
      </w:r>
      <w:proofErr w:type="gramStart"/>
      <w:r w:rsidRPr="00C040DB">
        <w:rPr>
          <w:rFonts w:ascii="Times New Roman" w:eastAsia="Times New Roman" w:hAnsi="Times New Roman" w:cs="Times New Roman"/>
          <w:sz w:val="24"/>
          <w:szCs w:val="28"/>
          <w:lang w:eastAsia="ru-RU"/>
        </w:rPr>
        <w:t>.</w:t>
      </w:r>
      <w:proofErr w:type="gramEnd"/>
      <w:r w:rsidRPr="00C040DB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proofErr w:type="gramStart"/>
      <w:r w:rsidRPr="00C040DB">
        <w:rPr>
          <w:rFonts w:ascii="Times New Roman" w:eastAsia="Times New Roman" w:hAnsi="Times New Roman" w:cs="Times New Roman"/>
          <w:sz w:val="24"/>
          <w:szCs w:val="28"/>
          <w:lang w:eastAsia="ru-RU"/>
        </w:rPr>
        <w:t>у</w:t>
      </w:r>
      <w:proofErr w:type="gramEnd"/>
      <w:r w:rsidRPr="00C040DB">
        <w:rPr>
          <w:rFonts w:ascii="Times New Roman" w:eastAsia="Times New Roman" w:hAnsi="Times New Roman" w:cs="Times New Roman"/>
          <w:sz w:val="24"/>
          <w:szCs w:val="28"/>
          <w:lang w:eastAsia="ru-RU"/>
        </w:rPr>
        <w:t>н-т им.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Pr="00C040DB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И.И. </w:t>
      </w:r>
      <w:r w:rsidRPr="00C040DB">
        <w:rPr>
          <w:rFonts w:ascii="Times New Roman" w:eastAsia="Times New Roman" w:hAnsi="Times New Roman" w:cs="Times New Roman"/>
          <w:sz w:val="24"/>
          <w:szCs w:val="28"/>
          <w:lang w:eastAsia="ru-RU"/>
        </w:rPr>
        <w:t>Мечникова. – СПб</w:t>
      </w:r>
      <w:proofErr w:type="gramStart"/>
      <w:r w:rsidRPr="00C040DB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., </w:t>
      </w:r>
      <w:proofErr w:type="gramEnd"/>
      <w:r w:rsidRPr="00C040DB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2012. – 26 </w:t>
      </w:r>
      <w:r w:rsidR="00620100" w:rsidRPr="00C040DB">
        <w:rPr>
          <w:rFonts w:ascii="Times New Roman" w:eastAsia="Times New Roman" w:hAnsi="Times New Roman" w:cs="Times New Roman"/>
          <w:sz w:val="24"/>
          <w:szCs w:val="28"/>
          <w:lang w:eastAsia="ru-RU"/>
        </w:rPr>
        <w:t>c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.</w:t>
      </w:r>
    </w:p>
    <w:p w:rsidR="00C040DB" w:rsidRPr="00C040DB" w:rsidRDefault="00C040DB" w:rsidP="00C040DB">
      <w:pPr>
        <w:pStyle w:val="a3"/>
        <w:numPr>
          <w:ilvl w:val="0"/>
          <w:numId w:val="24"/>
        </w:numPr>
        <w:spacing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C040DB">
        <w:rPr>
          <w:rFonts w:ascii="Times New Roman" w:eastAsia="Times New Roman" w:hAnsi="Times New Roman" w:cs="Times New Roman"/>
          <w:sz w:val="24"/>
          <w:szCs w:val="28"/>
          <w:lang w:eastAsia="ru-RU"/>
        </w:rPr>
        <w:t>НОВООБРАЗОВАНИЯ ОРГАНОВ МУЖСКОЙ ПОЛОВОЙ СИСТЕМЫ: Учебно-методическое пособие для практических занятий студентов лечебного и медико-профилактического факультетов</w:t>
      </w:r>
      <w:proofErr w:type="gramStart"/>
      <w:r w:rsidRPr="00C040DB">
        <w:rPr>
          <w:rFonts w:ascii="Times New Roman" w:eastAsia="Times New Roman" w:hAnsi="Times New Roman" w:cs="Times New Roman"/>
          <w:sz w:val="24"/>
          <w:szCs w:val="28"/>
          <w:lang w:eastAsia="ru-RU"/>
        </w:rPr>
        <w:t>/ П</w:t>
      </w:r>
      <w:proofErr w:type="gramEnd"/>
      <w:r w:rsidRPr="00C040DB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од ред. Б.К. </w:t>
      </w:r>
      <w:proofErr w:type="spellStart"/>
      <w:r w:rsidRPr="00C040DB">
        <w:rPr>
          <w:rFonts w:ascii="Times New Roman" w:eastAsia="Times New Roman" w:hAnsi="Times New Roman" w:cs="Times New Roman"/>
          <w:sz w:val="24"/>
          <w:szCs w:val="28"/>
          <w:lang w:eastAsia="ru-RU"/>
        </w:rPr>
        <w:t>Комякова</w:t>
      </w:r>
      <w:proofErr w:type="spellEnd"/>
      <w:r w:rsidRPr="00C040DB">
        <w:rPr>
          <w:rFonts w:ascii="Times New Roman" w:eastAsia="Times New Roman" w:hAnsi="Times New Roman" w:cs="Times New Roman"/>
          <w:sz w:val="24"/>
          <w:szCs w:val="28"/>
          <w:lang w:eastAsia="ru-RU"/>
        </w:rPr>
        <w:t>. - 2012 г.</w:t>
      </w:r>
    </w:p>
    <w:p w:rsidR="00330D1F" w:rsidRPr="008A4CFE" w:rsidRDefault="00330D1F" w:rsidP="00330D1F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65409E" w:rsidRPr="00735B9F" w:rsidRDefault="0065409E" w:rsidP="0065409E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УЧЕБНО-</w:t>
      </w:r>
      <w:r w:rsidRPr="00A4217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МЕТОДИЧЕСК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ИЕ ПОСОБИЯ</w:t>
      </w:r>
    </w:p>
    <w:p w:rsidR="0065409E" w:rsidRDefault="0065409E" w:rsidP="0065409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21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</w:t>
      </w:r>
      <w:r w:rsidRPr="001A2550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дисциплине «</w:t>
      </w:r>
      <w:r w:rsidR="00A22DE9" w:rsidRPr="00A22DE9">
        <w:rPr>
          <w:rFonts w:ascii="Times New Roman" w:eastAsia="Times New Roman" w:hAnsi="Times New Roman" w:cs="Times New Roman"/>
          <w:sz w:val="24"/>
          <w:szCs w:val="24"/>
          <w:lang w:eastAsia="ru-RU"/>
        </w:rPr>
        <w:t>Репродуктивная урология</w:t>
      </w:r>
      <w:r w:rsidRPr="001A2550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CA2369" w:rsidRDefault="00CA2369" w:rsidP="0065409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2DE9" w:rsidRDefault="00A22DE9" w:rsidP="00A22DE9">
      <w:pPr>
        <w:pStyle w:val="a3"/>
        <w:numPr>
          <w:ilvl w:val="0"/>
          <w:numId w:val="25"/>
        </w:numPr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2D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Репродуктивно значимые заболевания у мужчин с </w:t>
      </w:r>
      <w:proofErr w:type="spellStart"/>
      <w:proofErr w:type="gramStart"/>
      <w:r w:rsidRPr="00A22DE9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инфекци</w:t>
      </w:r>
      <w:proofErr w:type="spellEnd"/>
      <w:r w:rsidRPr="00A22DE9">
        <w:rPr>
          <w:rFonts w:ascii="Times New Roman" w:eastAsia="Times New Roman" w:hAnsi="Times New Roman" w:cs="Times New Roman"/>
          <w:sz w:val="24"/>
          <w:szCs w:val="24"/>
          <w:lang w:eastAsia="ru-RU"/>
        </w:rPr>
        <w:t>ей</w:t>
      </w:r>
      <w:proofErr w:type="gramEnd"/>
      <w:r w:rsidRPr="00A22DE9">
        <w:rPr>
          <w:rFonts w:ascii="Times New Roman" w:eastAsia="Times New Roman" w:hAnsi="Times New Roman" w:cs="Times New Roman"/>
          <w:sz w:val="24"/>
          <w:szCs w:val="24"/>
          <w:lang w:eastAsia="ru-RU"/>
        </w:rPr>
        <w:t>, передаваемой половым путем, и их лечение: учебное пособие / С. Н. Калинина. — СПб</w:t>
      </w:r>
      <w:proofErr w:type="gramStart"/>
      <w:r w:rsidRPr="00A22D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.: </w:t>
      </w:r>
      <w:proofErr w:type="gramEnd"/>
      <w:r w:rsidRPr="00A22DE9">
        <w:rPr>
          <w:rFonts w:ascii="Times New Roman" w:eastAsia="Times New Roman" w:hAnsi="Times New Roman" w:cs="Times New Roman"/>
          <w:sz w:val="24"/>
          <w:szCs w:val="24"/>
          <w:lang w:eastAsia="ru-RU"/>
        </w:rPr>
        <w:t>Изд-во СЗГМУ им. И. И. Мечникова, 2017. — 40 с.</w:t>
      </w:r>
    </w:p>
    <w:p w:rsidR="00A22DE9" w:rsidRDefault="00A22DE9" w:rsidP="00A22DE9">
      <w:pPr>
        <w:pStyle w:val="a3"/>
        <w:numPr>
          <w:ilvl w:val="0"/>
          <w:numId w:val="25"/>
        </w:numPr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2DE9">
        <w:rPr>
          <w:rFonts w:ascii="Times New Roman" w:eastAsia="Times New Roman" w:hAnsi="Times New Roman" w:cs="Times New Roman"/>
          <w:sz w:val="24"/>
          <w:szCs w:val="24"/>
          <w:lang w:eastAsia="ru-RU"/>
        </w:rPr>
        <w:t>УЛЬТРАЗВУКОВЫЕ ИССЛЕДОВАНИЯ В ДИАГНОСТИКЕ И ЛЕЧЕНИИ ОНКОУРОЛОГИЧЕСКИХ И ОНКОГИНЕКОЛОГИЧЕСКИХ ЗАБОЛЕВАНИЙ / Б. А. Минько, А. В. Холин. - 2013 г.</w:t>
      </w:r>
    </w:p>
    <w:p w:rsidR="00D16F4F" w:rsidRDefault="00D16F4F" w:rsidP="00D16F4F">
      <w:pPr>
        <w:pStyle w:val="a3"/>
        <w:numPr>
          <w:ilvl w:val="0"/>
          <w:numId w:val="25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6F4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НЕЛЕКАРСТВЕННАЯ ТЕРАПИЯ В РЕПРОДУКТОЛОГИИ: Учебно-методическое пособие / С. В. </w:t>
      </w:r>
      <w:proofErr w:type="spellStart"/>
      <w:r w:rsidRPr="00D16F4F">
        <w:rPr>
          <w:rFonts w:ascii="Times New Roman" w:eastAsia="Times New Roman" w:hAnsi="Times New Roman" w:cs="Times New Roman"/>
          <w:sz w:val="24"/>
          <w:szCs w:val="24"/>
          <w:lang w:eastAsia="ru-RU"/>
        </w:rPr>
        <w:t>Рищук</w:t>
      </w:r>
      <w:proofErr w:type="spellEnd"/>
      <w:r w:rsidRPr="00D16F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Н. А. Татарова, А. М. </w:t>
      </w:r>
      <w:proofErr w:type="spellStart"/>
      <w:r w:rsidRPr="00D16F4F">
        <w:rPr>
          <w:rFonts w:ascii="Times New Roman" w:eastAsia="Times New Roman" w:hAnsi="Times New Roman" w:cs="Times New Roman"/>
          <w:sz w:val="24"/>
          <w:szCs w:val="24"/>
          <w:lang w:eastAsia="ru-RU"/>
        </w:rPr>
        <w:t>Маржевская</w:t>
      </w:r>
      <w:proofErr w:type="spellEnd"/>
      <w:r w:rsidRPr="00D16F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Т. А. </w:t>
      </w:r>
      <w:proofErr w:type="spellStart"/>
      <w:r w:rsidRPr="00D16F4F">
        <w:rPr>
          <w:rFonts w:ascii="Times New Roman" w:eastAsia="Times New Roman" w:hAnsi="Times New Roman" w:cs="Times New Roman"/>
          <w:sz w:val="24"/>
          <w:szCs w:val="24"/>
          <w:lang w:eastAsia="ru-RU"/>
        </w:rPr>
        <w:t>Дудниченко</w:t>
      </w:r>
      <w:proofErr w:type="spellEnd"/>
      <w:r w:rsidRPr="00D16F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В. Е. Мирский, В. А. Рындин, С. Н. Гусев, Т. А. </w:t>
      </w:r>
      <w:proofErr w:type="spellStart"/>
      <w:r w:rsidRPr="00D16F4F">
        <w:rPr>
          <w:rFonts w:ascii="Times New Roman" w:eastAsia="Times New Roman" w:hAnsi="Times New Roman" w:cs="Times New Roman"/>
          <w:sz w:val="24"/>
          <w:szCs w:val="24"/>
          <w:lang w:eastAsia="ru-RU"/>
        </w:rPr>
        <w:t>Душенкова</w:t>
      </w:r>
      <w:proofErr w:type="spellEnd"/>
      <w:r w:rsidRPr="00D16F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.- 2013 г.</w:t>
      </w:r>
    </w:p>
    <w:p w:rsidR="00D16F4F" w:rsidRPr="00A22DE9" w:rsidRDefault="00D16F4F" w:rsidP="00D16F4F">
      <w:pPr>
        <w:pStyle w:val="a3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55120" w:rsidRPr="00735B9F" w:rsidRDefault="00B55120" w:rsidP="00B55120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УЧЕБНО-</w:t>
      </w:r>
      <w:r w:rsidRPr="00A4217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МЕТОДИЧЕСК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ИЕ ПОСОБИЯ</w:t>
      </w:r>
    </w:p>
    <w:p w:rsidR="00B55120" w:rsidRDefault="00B55120" w:rsidP="00B55120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21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</w:t>
      </w:r>
      <w:r w:rsidRPr="001A2550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дисциплине «</w:t>
      </w:r>
      <w:r w:rsidR="00D16F4F" w:rsidRPr="00D16F4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Организация урологической службы в амбулаторных условиях</w:t>
      </w:r>
      <w:r w:rsidRPr="001A2550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5C4EA9" w:rsidRDefault="005C4EA9" w:rsidP="00B55120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6F4F" w:rsidRDefault="00D16F4F" w:rsidP="00D16F4F">
      <w:pPr>
        <w:pStyle w:val="a3"/>
        <w:numPr>
          <w:ilvl w:val="0"/>
          <w:numId w:val="1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D16F4F">
        <w:rPr>
          <w:rFonts w:ascii="Times New Roman" w:eastAsia="Times New Roman" w:hAnsi="Times New Roman" w:cs="Times New Roman"/>
          <w:sz w:val="24"/>
          <w:szCs w:val="28"/>
          <w:lang w:eastAsia="ru-RU"/>
        </w:rPr>
        <w:t>УХОД ЗА БОЛЬНЫМИ С НЕДЕРЖАНИЕМ МОЧИ. КАТЕТЕРИЗАЦИЯ МОЧЕВОГО ПУЗЫРЯ. ПОМОЩЬ ПАЦИЕНТАМ С ОСТРОЙ ЗАДЕРЖКОЙ МОЧИ И ПОЧЕЧНОЙ КОЛИКОЙ: Учебно-методическое пособие/ Е. С. Лаптева, А. И. Петрова, В. А. Шумков, В. Б. Петрова. - 2014 г.</w:t>
      </w:r>
    </w:p>
    <w:p w:rsidR="00D1379D" w:rsidRPr="00D1379D" w:rsidRDefault="00D16F4F" w:rsidP="00D16F4F">
      <w:pPr>
        <w:pStyle w:val="a3"/>
        <w:numPr>
          <w:ilvl w:val="0"/>
          <w:numId w:val="1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D16F4F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КАТЕТЕРИЗАЦИЯ МОЧЕВОГО ПУЗЫРЯ И УХОД ЗА МОЧЕВЫМ КАТЕТЕРОМ: Учебно-методическое пособие/ Е. С. Лаптева, А. И. Петрова, О. А. </w:t>
      </w:r>
      <w:proofErr w:type="spellStart"/>
      <w:r w:rsidRPr="00D16F4F">
        <w:rPr>
          <w:rFonts w:ascii="Times New Roman" w:eastAsia="Times New Roman" w:hAnsi="Times New Roman" w:cs="Times New Roman"/>
          <w:sz w:val="24"/>
          <w:szCs w:val="28"/>
          <w:lang w:eastAsia="ru-RU"/>
        </w:rPr>
        <w:t>Бутырина</w:t>
      </w:r>
      <w:proofErr w:type="spellEnd"/>
      <w:r w:rsidRPr="00D16F4F">
        <w:rPr>
          <w:rFonts w:ascii="Times New Roman" w:eastAsia="Times New Roman" w:hAnsi="Times New Roman" w:cs="Times New Roman"/>
          <w:sz w:val="24"/>
          <w:szCs w:val="28"/>
          <w:lang w:eastAsia="ru-RU"/>
        </w:rPr>
        <w:t>. - 2014 г</w:t>
      </w:r>
      <w:proofErr w:type="gramStart"/>
      <w:r w:rsidRPr="00D16F4F">
        <w:rPr>
          <w:rFonts w:ascii="Times New Roman" w:eastAsia="Times New Roman" w:hAnsi="Times New Roman" w:cs="Times New Roman"/>
          <w:sz w:val="24"/>
          <w:szCs w:val="28"/>
          <w:lang w:eastAsia="ru-RU"/>
        </w:rPr>
        <w:t>.</w:t>
      </w:r>
      <w:r w:rsidR="00741AA9">
        <w:rPr>
          <w:rFonts w:ascii="Times New Roman" w:eastAsia="Times New Roman" w:hAnsi="Times New Roman" w:cs="Times New Roman"/>
          <w:sz w:val="24"/>
          <w:szCs w:val="28"/>
          <w:lang w:eastAsia="ru-RU"/>
        </w:rPr>
        <w:t>.</w:t>
      </w:r>
      <w:proofErr w:type="gramEnd"/>
    </w:p>
    <w:p w:rsidR="00434F0B" w:rsidRPr="00434F0B" w:rsidRDefault="00434F0B" w:rsidP="00D16F4F">
      <w:pPr>
        <w:pStyle w:val="a3"/>
        <w:spacing w:after="0"/>
        <w:ind w:left="0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E541D3" w:rsidRPr="00735B9F" w:rsidRDefault="00E541D3" w:rsidP="00E541D3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УЧЕБНО-</w:t>
      </w:r>
      <w:r w:rsidRPr="00A4217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МЕТОДИЧЕСК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ИЕ ПОСОБИЯ</w:t>
      </w:r>
    </w:p>
    <w:p w:rsidR="00CC6AB6" w:rsidRDefault="00E541D3" w:rsidP="00CC6AB6">
      <w:pPr>
        <w:pStyle w:val="a3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421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</w:t>
      </w:r>
      <w:r w:rsidRPr="001A2550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дисциплине «</w:t>
      </w:r>
      <w:r w:rsidR="00A22DE9" w:rsidRPr="00A22DE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Репродуктивная урология </w:t>
      </w:r>
      <w:r w:rsidR="0088482B" w:rsidRPr="0088482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(адаптационная)</w:t>
      </w:r>
      <w:r w:rsidR="00CC471C" w:rsidRPr="00CC471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</w:t>
      </w:r>
    </w:p>
    <w:p w:rsidR="00CC6AB6" w:rsidRPr="00CC6AB6" w:rsidRDefault="00CC6AB6" w:rsidP="00CC6AB6">
      <w:pPr>
        <w:pStyle w:val="a3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741AA9" w:rsidRPr="00741AA9" w:rsidRDefault="00741AA9" w:rsidP="00741AA9">
      <w:pPr>
        <w:pStyle w:val="a3"/>
        <w:numPr>
          <w:ilvl w:val="0"/>
          <w:numId w:val="26"/>
        </w:numPr>
        <w:spacing w:after="0"/>
        <w:ind w:left="0" w:firstLine="0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741AA9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Репродуктивно значимые заболевания у мужчин с </w:t>
      </w:r>
      <w:proofErr w:type="spellStart"/>
      <w:proofErr w:type="gramStart"/>
      <w:r w:rsidRPr="00741AA9">
        <w:rPr>
          <w:rFonts w:ascii="Times New Roman" w:eastAsia="Times New Roman" w:hAnsi="Times New Roman" w:cs="Times New Roman"/>
          <w:sz w:val="24"/>
          <w:szCs w:val="28"/>
          <w:lang w:eastAsia="ru-RU"/>
        </w:rPr>
        <w:t>инфекци</w:t>
      </w:r>
      <w:proofErr w:type="spellEnd"/>
      <w:r w:rsidRPr="00741AA9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ей</w:t>
      </w:r>
      <w:proofErr w:type="gramEnd"/>
      <w:r w:rsidRPr="00741AA9">
        <w:rPr>
          <w:rFonts w:ascii="Times New Roman" w:eastAsia="Times New Roman" w:hAnsi="Times New Roman" w:cs="Times New Roman"/>
          <w:sz w:val="24"/>
          <w:szCs w:val="28"/>
          <w:lang w:eastAsia="ru-RU"/>
        </w:rPr>
        <w:t>, передаваемой половым путем, и их лечение: учебное пособие / С. Н. Калинина. — СПб</w:t>
      </w:r>
      <w:proofErr w:type="gramStart"/>
      <w:r w:rsidRPr="00741AA9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.: </w:t>
      </w:r>
      <w:proofErr w:type="gramEnd"/>
      <w:r w:rsidRPr="00741AA9">
        <w:rPr>
          <w:rFonts w:ascii="Times New Roman" w:eastAsia="Times New Roman" w:hAnsi="Times New Roman" w:cs="Times New Roman"/>
          <w:sz w:val="24"/>
          <w:szCs w:val="28"/>
          <w:lang w:eastAsia="ru-RU"/>
        </w:rPr>
        <w:t>Изд-во СЗГМУ им. И. И. Мечникова, 2017. — 40 с.</w:t>
      </w:r>
    </w:p>
    <w:p w:rsidR="000E0EDC" w:rsidRDefault="00741AA9" w:rsidP="00741AA9">
      <w:pPr>
        <w:pStyle w:val="a3"/>
        <w:numPr>
          <w:ilvl w:val="0"/>
          <w:numId w:val="26"/>
        </w:numPr>
        <w:spacing w:after="0"/>
        <w:ind w:left="0" w:firstLine="0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741AA9">
        <w:rPr>
          <w:rFonts w:ascii="Times New Roman" w:eastAsia="Times New Roman" w:hAnsi="Times New Roman" w:cs="Times New Roman"/>
          <w:sz w:val="24"/>
          <w:szCs w:val="28"/>
          <w:lang w:eastAsia="ru-RU"/>
        </w:rPr>
        <w:t>УЛЬТРАЗВУКОВЫЕ ИССЛЕДОВАНИЯ В ДИАГНОСТИКЕ И ЛЕЧЕНИИ ОНКОУРОЛОГИЧЕСКИХ И ОНКОГИНЕКОЛОГИЧЕСКИХ ЗАБОЛЕВАНИЙ / Б. А. Минько, А. В. Холин. - 2013 г</w:t>
      </w:r>
      <w:r w:rsidR="000E0EDC" w:rsidRPr="000E0EDC">
        <w:rPr>
          <w:rFonts w:ascii="Times New Roman" w:eastAsia="Times New Roman" w:hAnsi="Times New Roman" w:cs="Times New Roman"/>
          <w:sz w:val="24"/>
          <w:szCs w:val="28"/>
          <w:lang w:eastAsia="ru-RU"/>
        </w:rPr>
        <w:t>.</w:t>
      </w:r>
    </w:p>
    <w:p w:rsidR="00D16F4F" w:rsidRPr="000E0EDC" w:rsidRDefault="00D16F4F" w:rsidP="00D16F4F">
      <w:pPr>
        <w:pStyle w:val="a3"/>
        <w:numPr>
          <w:ilvl w:val="0"/>
          <w:numId w:val="26"/>
        </w:numPr>
        <w:spacing w:after="0"/>
        <w:ind w:left="0" w:firstLine="0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D16F4F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НЕЛЕКАРСТВЕННАЯ ТЕРАПИЯ В РЕПРОДУКТОЛОГИИ: Учебно-методическое пособие / С. В. </w:t>
      </w:r>
      <w:proofErr w:type="spellStart"/>
      <w:r w:rsidRPr="00D16F4F">
        <w:rPr>
          <w:rFonts w:ascii="Times New Roman" w:eastAsia="Times New Roman" w:hAnsi="Times New Roman" w:cs="Times New Roman"/>
          <w:sz w:val="24"/>
          <w:szCs w:val="28"/>
          <w:lang w:eastAsia="ru-RU"/>
        </w:rPr>
        <w:t>Рищук</w:t>
      </w:r>
      <w:proofErr w:type="spellEnd"/>
      <w:r w:rsidRPr="00D16F4F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, Н. А. Татарова, А. М. </w:t>
      </w:r>
      <w:proofErr w:type="spellStart"/>
      <w:r w:rsidRPr="00D16F4F">
        <w:rPr>
          <w:rFonts w:ascii="Times New Roman" w:eastAsia="Times New Roman" w:hAnsi="Times New Roman" w:cs="Times New Roman"/>
          <w:sz w:val="24"/>
          <w:szCs w:val="28"/>
          <w:lang w:eastAsia="ru-RU"/>
        </w:rPr>
        <w:t>Маржевская</w:t>
      </w:r>
      <w:proofErr w:type="spellEnd"/>
      <w:r w:rsidRPr="00D16F4F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, Т. А. </w:t>
      </w:r>
      <w:proofErr w:type="spellStart"/>
      <w:r w:rsidRPr="00D16F4F">
        <w:rPr>
          <w:rFonts w:ascii="Times New Roman" w:eastAsia="Times New Roman" w:hAnsi="Times New Roman" w:cs="Times New Roman"/>
          <w:sz w:val="24"/>
          <w:szCs w:val="28"/>
          <w:lang w:eastAsia="ru-RU"/>
        </w:rPr>
        <w:t>Дудниченко</w:t>
      </w:r>
      <w:proofErr w:type="spellEnd"/>
      <w:r w:rsidRPr="00D16F4F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, В. Е. Мирский, В. А. Рындин, С. Н. Гусев, Т. А. </w:t>
      </w:r>
      <w:proofErr w:type="spellStart"/>
      <w:r w:rsidRPr="00D16F4F">
        <w:rPr>
          <w:rFonts w:ascii="Times New Roman" w:eastAsia="Times New Roman" w:hAnsi="Times New Roman" w:cs="Times New Roman"/>
          <w:sz w:val="24"/>
          <w:szCs w:val="28"/>
          <w:lang w:eastAsia="ru-RU"/>
        </w:rPr>
        <w:t>Душенкова</w:t>
      </w:r>
      <w:proofErr w:type="spellEnd"/>
      <w:r w:rsidRPr="00D16F4F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.- 2013 г.</w:t>
      </w:r>
    </w:p>
    <w:p w:rsidR="006B714C" w:rsidRPr="00F6544F" w:rsidRDefault="006B714C" w:rsidP="00F6544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1002A6" w:rsidRPr="00735B9F" w:rsidRDefault="001002A6" w:rsidP="001002A6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УЧЕБНО-</w:t>
      </w:r>
      <w:r w:rsidRPr="00A4217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МЕТОДИЧЕСК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ИЕ ПОСОБИЯ</w:t>
      </w:r>
    </w:p>
    <w:p w:rsidR="001002A6" w:rsidRDefault="001002A6" w:rsidP="001002A6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421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</w:t>
      </w:r>
      <w:r w:rsidRPr="001A2550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дисциплине «</w:t>
      </w:r>
      <w:r w:rsidR="00D16F4F" w:rsidRPr="00D16F4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Организация урологической службы в амбулаторных условиях </w:t>
      </w:r>
      <w:r w:rsidR="00B20C75" w:rsidRPr="00B20C7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(адаптационная)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</w:t>
      </w:r>
    </w:p>
    <w:p w:rsidR="001002A6" w:rsidRDefault="001002A6" w:rsidP="001F6A64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6F4F" w:rsidRPr="00D16F4F" w:rsidRDefault="00D16F4F" w:rsidP="00D16F4F">
      <w:pPr>
        <w:pStyle w:val="a3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D16F4F">
        <w:rPr>
          <w:rFonts w:ascii="Times New Roman" w:hAnsi="Times New Roman" w:cs="Times New Roman"/>
          <w:sz w:val="24"/>
        </w:rPr>
        <w:t>УХОД ЗА БОЛЬНЫМИ С НЕДЕРЖАНИЕМ МОЧИ. КАТЕТЕРИЗАЦИЯ МОЧЕВОГО ПУЗЫРЯ. ПОМОЩЬ ПАЦИЕНТАМ С ОСТРОЙ ЗАДЕРЖКОЙ МОЧИ И ПОЧЕЧНОЙ КОЛИКОЙ: Учебно-методическое пособие/ Е. С. Лаптева, А. И. Петрова, В. А. Шумков, В. Б. Петрова. - 2014 г.</w:t>
      </w:r>
    </w:p>
    <w:p w:rsidR="00C040DB" w:rsidRPr="00C040DB" w:rsidRDefault="00D16F4F" w:rsidP="00D16F4F">
      <w:pPr>
        <w:pStyle w:val="a3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D16F4F">
        <w:rPr>
          <w:rFonts w:ascii="Times New Roman" w:hAnsi="Times New Roman" w:cs="Times New Roman"/>
          <w:sz w:val="24"/>
        </w:rPr>
        <w:t>КАТЕТЕРИЗАЦИЯ МОЧЕВОГО ПУЗЫРЯ И УХОД ЗА МОЧЕВЫМ КАТЕТЕРОМ: Учебно-методическое пособие/ Е. С. Лаптева, А. И. Пет</w:t>
      </w:r>
      <w:r>
        <w:rPr>
          <w:rFonts w:ascii="Times New Roman" w:hAnsi="Times New Roman" w:cs="Times New Roman"/>
          <w:sz w:val="24"/>
        </w:rPr>
        <w:t xml:space="preserve">рова, О. А. </w:t>
      </w:r>
      <w:proofErr w:type="spellStart"/>
      <w:r>
        <w:rPr>
          <w:rFonts w:ascii="Times New Roman" w:hAnsi="Times New Roman" w:cs="Times New Roman"/>
          <w:sz w:val="24"/>
        </w:rPr>
        <w:t>Бутырина</w:t>
      </w:r>
      <w:proofErr w:type="spellEnd"/>
      <w:r>
        <w:rPr>
          <w:rFonts w:ascii="Times New Roman" w:hAnsi="Times New Roman" w:cs="Times New Roman"/>
          <w:sz w:val="24"/>
        </w:rPr>
        <w:t>. - 2014 г</w:t>
      </w:r>
      <w:r w:rsidR="00C040DB" w:rsidRPr="00C040DB">
        <w:rPr>
          <w:rFonts w:ascii="Times New Roman" w:hAnsi="Times New Roman" w:cs="Times New Roman"/>
          <w:sz w:val="24"/>
        </w:rPr>
        <w:t>.</w:t>
      </w:r>
    </w:p>
    <w:p w:rsidR="00D71643" w:rsidRPr="00434F0B" w:rsidRDefault="00D71643" w:rsidP="00D71643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</w:rPr>
      </w:pPr>
    </w:p>
    <w:p w:rsidR="0025219A" w:rsidRPr="00A4217E" w:rsidRDefault="004678E0" w:rsidP="001950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УЧЕБНО-</w:t>
      </w:r>
      <w:r w:rsidRPr="00A4217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МЕТОДИЧЕСК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ИЕ ПОСОБИЯ</w:t>
      </w:r>
    </w:p>
    <w:p w:rsidR="0025219A" w:rsidRDefault="0019505C" w:rsidP="0019505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25219A" w:rsidRPr="00A4217E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практике</w:t>
      </w:r>
      <w:r w:rsidR="0025219A" w:rsidRPr="001A25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r w:rsidR="006D48DE" w:rsidRPr="006D48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Производственная (клиническая) практика 1</w:t>
      </w:r>
      <w:r w:rsidR="0025219A" w:rsidRPr="001A2550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25219A" w:rsidRPr="00005A1E" w:rsidRDefault="0025219A" w:rsidP="0019505C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A4792" w:rsidRPr="000A4792" w:rsidRDefault="000A4792" w:rsidP="000A4792">
      <w:pPr>
        <w:pStyle w:val="a3"/>
        <w:numPr>
          <w:ilvl w:val="0"/>
          <w:numId w:val="27"/>
        </w:numPr>
        <w:tabs>
          <w:tab w:val="left" w:pos="-142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A4792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Инфертильность</w:t>
      </w:r>
      <w:proofErr w:type="spellEnd"/>
      <w:r w:rsidRPr="000A47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мужчи</w:t>
      </w:r>
      <w:proofErr w:type="gramStart"/>
      <w:r w:rsidRPr="000A4792">
        <w:rPr>
          <w:rFonts w:ascii="Times New Roman" w:eastAsia="Times New Roman" w:hAnsi="Times New Roman" w:cs="Times New Roman"/>
          <w:sz w:val="24"/>
          <w:szCs w:val="24"/>
          <w:lang w:eastAsia="ru-RU"/>
        </w:rPr>
        <w:t>н(</w:t>
      </w:r>
      <w:proofErr w:type="gramEnd"/>
      <w:r w:rsidRPr="000A4792">
        <w:rPr>
          <w:rFonts w:ascii="Times New Roman" w:eastAsia="Times New Roman" w:hAnsi="Times New Roman" w:cs="Times New Roman"/>
          <w:sz w:val="24"/>
          <w:szCs w:val="24"/>
          <w:lang w:eastAsia="ru-RU"/>
        </w:rPr>
        <w:t>этиология, патогенез, диагностика, лечение)</w:t>
      </w:r>
      <w:r w:rsidRPr="000A479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В.В. </w:t>
      </w:r>
      <w:r w:rsidRPr="000A4792">
        <w:rPr>
          <w:rFonts w:ascii="Times New Roman" w:eastAsia="Times New Roman" w:hAnsi="Times New Roman" w:cs="Times New Roman"/>
          <w:sz w:val="24"/>
          <w:szCs w:val="24"/>
          <w:lang w:eastAsia="ru-RU"/>
        </w:rPr>
        <w:t>Михайлеченко, В.Н. Фесенко, С.Н. Калинина,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A4792">
        <w:rPr>
          <w:rFonts w:ascii="Times New Roman" w:eastAsia="Times New Roman" w:hAnsi="Times New Roman" w:cs="Times New Roman"/>
          <w:sz w:val="24"/>
          <w:szCs w:val="24"/>
          <w:lang w:eastAsia="ru-RU"/>
        </w:rPr>
        <w:t>Д.Г. Кореньков</w:t>
      </w:r>
      <w:r w:rsidRPr="000A479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СЗГМУ им. И.И. Мечникова,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A4792">
        <w:rPr>
          <w:rFonts w:ascii="Times New Roman" w:eastAsia="Times New Roman" w:hAnsi="Times New Roman" w:cs="Times New Roman"/>
          <w:sz w:val="24"/>
          <w:szCs w:val="24"/>
          <w:lang w:eastAsia="ru-RU"/>
        </w:rPr>
        <w:t>2015</w:t>
      </w:r>
    </w:p>
    <w:p w:rsidR="000A4792" w:rsidRPr="000A4792" w:rsidRDefault="000A4792" w:rsidP="000A4792">
      <w:pPr>
        <w:pStyle w:val="a3"/>
        <w:numPr>
          <w:ilvl w:val="0"/>
          <w:numId w:val="27"/>
        </w:numPr>
        <w:tabs>
          <w:tab w:val="left" w:pos="-142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47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Модифицированная перкутанная </w:t>
      </w:r>
      <w:proofErr w:type="spellStart"/>
      <w:r w:rsidRPr="000A4792">
        <w:rPr>
          <w:rFonts w:ascii="Times New Roman" w:eastAsia="Times New Roman" w:hAnsi="Times New Roman" w:cs="Times New Roman"/>
          <w:sz w:val="24"/>
          <w:szCs w:val="24"/>
          <w:lang w:eastAsia="ru-RU"/>
        </w:rPr>
        <w:t>эндопиело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томия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Б.К. Комяков, Б.Г. Гулиев </w:t>
      </w:r>
      <w:r w:rsidRPr="000A4792">
        <w:rPr>
          <w:rFonts w:ascii="Times New Roman" w:eastAsia="Times New Roman" w:hAnsi="Times New Roman" w:cs="Times New Roman"/>
          <w:sz w:val="24"/>
          <w:szCs w:val="24"/>
          <w:lang w:eastAsia="ru-RU"/>
        </w:rPr>
        <w:t>СЗГМУ им. И.И. Мечникова,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A4792">
        <w:rPr>
          <w:rFonts w:ascii="Times New Roman" w:eastAsia="Times New Roman" w:hAnsi="Times New Roman" w:cs="Times New Roman"/>
          <w:sz w:val="24"/>
          <w:szCs w:val="24"/>
          <w:lang w:eastAsia="ru-RU"/>
        </w:rPr>
        <w:t>2014</w:t>
      </w:r>
    </w:p>
    <w:p w:rsidR="000A4792" w:rsidRPr="000A4792" w:rsidRDefault="000A4792" w:rsidP="000A4792">
      <w:pPr>
        <w:pStyle w:val="a3"/>
        <w:numPr>
          <w:ilvl w:val="0"/>
          <w:numId w:val="27"/>
        </w:numPr>
        <w:tabs>
          <w:tab w:val="left" w:pos="-142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4792">
        <w:rPr>
          <w:rFonts w:ascii="Times New Roman" w:eastAsia="Times New Roman" w:hAnsi="Times New Roman" w:cs="Times New Roman"/>
          <w:sz w:val="24"/>
          <w:szCs w:val="24"/>
          <w:lang w:eastAsia="ru-RU"/>
        </w:rPr>
        <w:t>Циститы у женщин</w:t>
      </w:r>
      <w:r w:rsidRPr="000A479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Б.К. Комяков, Т.Х. Назаров</w:t>
      </w:r>
      <w:r w:rsidRPr="000A479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СЗГМУ им. И.И. Мечникова,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A4792">
        <w:rPr>
          <w:rFonts w:ascii="Times New Roman" w:eastAsia="Times New Roman" w:hAnsi="Times New Roman" w:cs="Times New Roman"/>
          <w:sz w:val="24"/>
          <w:szCs w:val="24"/>
          <w:lang w:eastAsia="ru-RU"/>
        </w:rPr>
        <w:t>2016</w:t>
      </w:r>
    </w:p>
    <w:p w:rsidR="000A4792" w:rsidRPr="000A4792" w:rsidRDefault="000A4792" w:rsidP="000A4792">
      <w:pPr>
        <w:pStyle w:val="a3"/>
        <w:numPr>
          <w:ilvl w:val="0"/>
          <w:numId w:val="27"/>
        </w:numPr>
        <w:tabs>
          <w:tab w:val="left" w:pos="-142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4792">
        <w:rPr>
          <w:rFonts w:ascii="Times New Roman" w:eastAsia="Times New Roman" w:hAnsi="Times New Roman" w:cs="Times New Roman"/>
          <w:sz w:val="24"/>
          <w:szCs w:val="24"/>
          <w:lang w:eastAsia="ru-RU"/>
        </w:rPr>
        <w:t>Опухоли почки и верхних мочевыводящих путей</w:t>
      </w:r>
      <w:r w:rsidRPr="000A479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Б.К. Комяков, Б.Г. Гулиев, А.В. Сергеев, В.А. Фадеев, А.Ю. Ульянов, К.И. Исмаилов</w:t>
      </w:r>
      <w:r w:rsidRPr="000A479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СЗГМУ им. И.И. Мечникова,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A4792">
        <w:rPr>
          <w:rFonts w:ascii="Times New Roman" w:eastAsia="Times New Roman" w:hAnsi="Times New Roman" w:cs="Times New Roman"/>
          <w:sz w:val="24"/>
          <w:szCs w:val="24"/>
          <w:lang w:eastAsia="ru-RU"/>
        </w:rPr>
        <w:t>2016</w:t>
      </w:r>
    </w:p>
    <w:p w:rsidR="00257891" w:rsidRDefault="00257891" w:rsidP="006D48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D48DE" w:rsidRPr="00A4217E" w:rsidRDefault="006D48DE" w:rsidP="006D48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УЧЕБНО-</w:t>
      </w:r>
      <w:r w:rsidRPr="00A4217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МЕТОДИЧЕСК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ИЕ ПОСОБИЯ</w:t>
      </w:r>
    </w:p>
    <w:p w:rsidR="006D48DE" w:rsidRDefault="006D48DE" w:rsidP="006D48D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</w:t>
      </w:r>
      <w:r w:rsidRPr="00A4217E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практике</w:t>
      </w:r>
      <w:r w:rsidRPr="001A25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r w:rsidRPr="006D48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Производс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твенная (клиническая) практика 2</w:t>
      </w:r>
      <w:r w:rsidRPr="001A2550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440333" w:rsidRDefault="00440333" w:rsidP="006D48D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7891" w:rsidRPr="00257891" w:rsidRDefault="00257891" w:rsidP="00257891">
      <w:pPr>
        <w:pStyle w:val="a3"/>
        <w:widowControl w:val="0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7891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Криохирургические методы лечения больных с заболеваниями предстательной железы</w:t>
      </w:r>
      <w:r w:rsidRPr="0025789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Д.Г. Кореньков, В.Е. </w:t>
      </w:r>
      <w:proofErr w:type="spellStart"/>
      <w:r w:rsidRPr="00257891">
        <w:rPr>
          <w:rFonts w:ascii="Times New Roman" w:eastAsia="Times New Roman" w:hAnsi="Times New Roman" w:cs="Times New Roman"/>
          <w:sz w:val="24"/>
          <w:szCs w:val="24"/>
          <w:lang w:eastAsia="ru-RU"/>
        </w:rPr>
        <w:t>Марусанов</w:t>
      </w:r>
      <w:proofErr w:type="spellEnd"/>
      <w:r w:rsidRPr="00257891">
        <w:rPr>
          <w:rFonts w:ascii="Times New Roman" w:eastAsia="Times New Roman" w:hAnsi="Times New Roman" w:cs="Times New Roman"/>
          <w:sz w:val="24"/>
          <w:szCs w:val="24"/>
          <w:lang w:eastAsia="ru-RU"/>
        </w:rPr>
        <w:t>, Ю.П. Линец</w:t>
      </w:r>
      <w:r w:rsidRPr="0025789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СЗГМУ им. И.И. Мечникова,2016</w:t>
      </w:r>
    </w:p>
    <w:p w:rsidR="00257891" w:rsidRPr="00257891" w:rsidRDefault="00257891" w:rsidP="00257891">
      <w:pPr>
        <w:pStyle w:val="a3"/>
        <w:widowControl w:val="0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57891">
        <w:rPr>
          <w:rFonts w:ascii="Times New Roman" w:eastAsia="Times New Roman" w:hAnsi="Times New Roman" w:cs="Times New Roman"/>
          <w:sz w:val="24"/>
          <w:szCs w:val="24"/>
          <w:lang w:eastAsia="ru-RU"/>
        </w:rPr>
        <w:t>Биоминералогия</w:t>
      </w:r>
      <w:proofErr w:type="spellEnd"/>
      <w:r w:rsidRPr="002578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мочевых камней</w:t>
      </w:r>
      <w:r w:rsidRPr="0025789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Т.Х. Назаров, К.Е. </w:t>
      </w:r>
      <w:proofErr w:type="spellStart"/>
      <w:r w:rsidRPr="00257891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Трубникова</w:t>
      </w:r>
      <w:proofErr w:type="spellEnd"/>
      <w:r w:rsidRPr="002578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И.В. </w:t>
      </w:r>
      <w:proofErr w:type="spellStart"/>
      <w:r w:rsidRPr="00257891">
        <w:rPr>
          <w:rFonts w:ascii="Times New Roman" w:eastAsia="Times New Roman" w:hAnsi="Times New Roman" w:cs="Times New Roman"/>
          <w:sz w:val="24"/>
          <w:szCs w:val="24"/>
          <w:lang w:eastAsia="ru-RU"/>
        </w:rPr>
        <w:t>Рычков</w:t>
      </w:r>
      <w:proofErr w:type="spellEnd"/>
      <w:r w:rsidRPr="002578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М.У. </w:t>
      </w:r>
      <w:proofErr w:type="spellStart"/>
      <w:r w:rsidRPr="00257891">
        <w:rPr>
          <w:rFonts w:ascii="Times New Roman" w:eastAsia="Times New Roman" w:hAnsi="Times New Roman" w:cs="Times New Roman"/>
          <w:sz w:val="24"/>
          <w:szCs w:val="24"/>
          <w:lang w:eastAsia="ru-RU"/>
        </w:rPr>
        <w:t>Агагюлов</w:t>
      </w:r>
      <w:proofErr w:type="spellEnd"/>
      <w:r w:rsidRPr="0025789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СЗГМУ им. И.И. Мечникова,2016</w:t>
      </w:r>
    </w:p>
    <w:p w:rsidR="00257891" w:rsidRPr="00257891" w:rsidRDefault="00257891" w:rsidP="00257891">
      <w:pPr>
        <w:pStyle w:val="a3"/>
        <w:widowControl w:val="0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78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Репродуктивно значимые заболевания у мужчин с инфекцией, передаваемой половым путем, и их лечение </w:t>
      </w:r>
      <w:r w:rsidRPr="0025789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С.Н. Калинина</w:t>
      </w:r>
      <w:r w:rsidRPr="0025789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СЗГМУ им. И.И. Мечникова,2017</w:t>
      </w:r>
    </w:p>
    <w:p w:rsidR="00257891" w:rsidRPr="00257891" w:rsidRDefault="00257891" w:rsidP="00257891">
      <w:pPr>
        <w:pStyle w:val="a3"/>
        <w:widowControl w:val="0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78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Современное лечение болезни </w:t>
      </w:r>
      <w:proofErr w:type="spellStart"/>
      <w:r w:rsidRPr="00257891">
        <w:rPr>
          <w:rFonts w:ascii="Times New Roman" w:eastAsia="Times New Roman" w:hAnsi="Times New Roman" w:cs="Times New Roman"/>
          <w:sz w:val="24"/>
          <w:szCs w:val="24"/>
          <w:lang w:eastAsia="ru-RU"/>
        </w:rPr>
        <w:t>Пейрони</w:t>
      </w:r>
      <w:proofErr w:type="spellEnd"/>
      <w:r w:rsidRPr="002578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(фибропластическая </w:t>
      </w:r>
      <w:proofErr w:type="spellStart"/>
      <w:r w:rsidRPr="00257891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индурация</w:t>
      </w:r>
      <w:proofErr w:type="spellEnd"/>
      <w:r w:rsidRPr="002578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полового члена)</w:t>
      </w:r>
      <w:r w:rsidRPr="0025789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С.Н. Калинина, В.Н. Фесенко, А.В. Никольский, О.О. Бурлака, Н.В. Марченко, Б.Г. Гулиев</w:t>
      </w:r>
      <w:r w:rsidRPr="0025789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СЗГМУ им. И.И. Мечникова,2018с.</w:t>
      </w:r>
    </w:p>
    <w:p w:rsidR="00440333" w:rsidRPr="00440333" w:rsidRDefault="00440333" w:rsidP="00440333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850F1" w:rsidRPr="00A4217E" w:rsidRDefault="005850F1" w:rsidP="005850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УЧЕБНО-</w:t>
      </w:r>
      <w:r w:rsidRPr="00A4217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МЕТОДИЧЕСК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ИЕ ПОСОБИЯ</w:t>
      </w:r>
    </w:p>
    <w:p w:rsidR="005850F1" w:rsidRDefault="005850F1" w:rsidP="005850F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A4217E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практике</w:t>
      </w:r>
      <w:r w:rsidRPr="001A25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r w:rsidRPr="005850F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Неотложная помощь</w:t>
      </w:r>
      <w:r w:rsidRPr="001A2550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5850F1" w:rsidRDefault="005850F1" w:rsidP="00CD2CF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084C" w:rsidRPr="0026084C" w:rsidRDefault="0026084C" w:rsidP="00087AC6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08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Сердечно-легочная реанимация. Базовые и расширенные методы сердечно-легочной реанимации, выполняемые у взрослого пациента на </w:t>
      </w:r>
      <w:proofErr w:type="spellStart"/>
      <w:r w:rsidRPr="0026084C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догоспитальном</w:t>
      </w:r>
      <w:proofErr w:type="spellEnd"/>
      <w:r w:rsidRPr="002608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этапе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6084C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Санкт-Петербург Издательство СЗГМУ им. И.И. Мечникова 2016</w:t>
      </w:r>
    </w:p>
    <w:p w:rsidR="0026084C" w:rsidRPr="0026084C" w:rsidRDefault="0026084C" w:rsidP="00087AC6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084C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Внезапная сердечная смерть: медицинские и правовые алгоритмы действий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608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В. В. </w:t>
      </w:r>
      <w:proofErr w:type="spellStart"/>
      <w:r w:rsidRPr="0026084C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Руксин</w:t>
      </w:r>
      <w:proofErr w:type="spellEnd"/>
      <w:r w:rsidRPr="002608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С. А. </w:t>
      </w:r>
      <w:proofErr w:type="spellStart"/>
      <w:r w:rsidRPr="0026084C">
        <w:rPr>
          <w:rFonts w:ascii="Times New Roman" w:eastAsia="Times New Roman" w:hAnsi="Times New Roman" w:cs="Times New Roman"/>
          <w:sz w:val="24"/>
          <w:szCs w:val="24"/>
          <w:lang w:eastAsia="ru-RU"/>
        </w:rPr>
        <w:t>Климанцев</w:t>
      </w:r>
      <w:proofErr w:type="spellEnd"/>
      <w:r w:rsidRPr="0026084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Санкт-Петербург Издательство СЗГМУ им. И.И. Мечникова 2018</w:t>
      </w:r>
    </w:p>
    <w:p w:rsidR="0026084C" w:rsidRPr="0026084C" w:rsidRDefault="0026084C" w:rsidP="00087AC6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08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Восстановление проходимости дыхательных путей при критических состояниях на </w:t>
      </w:r>
      <w:proofErr w:type="spellStart"/>
      <w:r w:rsidRPr="0026084C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догоспитальном</w:t>
      </w:r>
      <w:proofErr w:type="spellEnd"/>
      <w:r w:rsidRPr="002608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этапе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6084C">
        <w:rPr>
          <w:rFonts w:ascii="Times New Roman" w:eastAsia="Times New Roman" w:hAnsi="Times New Roman" w:cs="Times New Roman"/>
          <w:sz w:val="24"/>
          <w:szCs w:val="24"/>
          <w:lang w:eastAsia="ru-RU"/>
        </w:rPr>
        <w:t>Н.В.Петрова</w:t>
      </w:r>
      <w:proofErr w:type="spellEnd"/>
      <w:r w:rsidRPr="002608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26084C">
        <w:rPr>
          <w:rFonts w:ascii="Times New Roman" w:eastAsia="Times New Roman" w:hAnsi="Times New Roman" w:cs="Times New Roman"/>
          <w:sz w:val="24"/>
          <w:szCs w:val="24"/>
          <w:lang w:eastAsia="ru-RU"/>
        </w:rPr>
        <w:t>В.А.Семкичев</w:t>
      </w:r>
      <w:proofErr w:type="spellEnd"/>
      <w:r w:rsidRPr="0026084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Санкт-Петербург Издательство СЗГМУ им. И.И. Мечникова 2014</w:t>
      </w:r>
    </w:p>
    <w:p w:rsidR="0026084C" w:rsidRPr="0026084C" w:rsidRDefault="0026084C" w:rsidP="00087AC6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084C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Особые реанимационные ситуации (</w:t>
      </w:r>
      <w:proofErr w:type="spellStart"/>
      <w:r w:rsidRPr="0026084C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электротравма</w:t>
      </w:r>
      <w:proofErr w:type="spellEnd"/>
      <w:r w:rsidRPr="002608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гипотермия, гипертермия, утопление, </w:t>
      </w:r>
      <w:proofErr w:type="spellStart"/>
      <w:r w:rsidRPr="0026084C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странгуляционная</w:t>
      </w:r>
      <w:proofErr w:type="spellEnd"/>
      <w:r w:rsidRPr="002608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асфиксия)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608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Т. П. </w:t>
      </w:r>
      <w:proofErr w:type="spellStart"/>
      <w:r w:rsidRPr="0026084C">
        <w:rPr>
          <w:rFonts w:ascii="Times New Roman" w:eastAsia="Times New Roman" w:hAnsi="Times New Roman" w:cs="Times New Roman"/>
          <w:sz w:val="24"/>
          <w:szCs w:val="24"/>
          <w:lang w:eastAsia="ru-RU"/>
        </w:rPr>
        <w:t>Булач</w:t>
      </w:r>
      <w:proofErr w:type="spellEnd"/>
      <w:r w:rsidRPr="002608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О. Г. Изотова,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В.О.Божко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6084C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Санкт-Петербург Издательство СЗГМУ им. И.И. Мечникова 2018</w:t>
      </w:r>
    </w:p>
    <w:p w:rsidR="0026084C" w:rsidRPr="0026084C" w:rsidRDefault="0026084C" w:rsidP="00087AC6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08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Острые аллергические состояния. Неотложная помощь на </w:t>
      </w:r>
      <w:proofErr w:type="spellStart"/>
      <w:r w:rsidRPr="0026084C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догоспитальном</w:t>
      </w:r>
      <w:proofErr w:type="spellEnd"/>
      <w:r w:rsidRPr="002608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этапе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6084C">
        <w:rPr>
          <w:rFonts w:ascii="Times New Roman" w:eastAsia="Times New Roman" w:hAnsi="Times New Roman" w:cs="Times New Roman"/>
          <w:sz w:val="24"/>
          <w:szCs w:val="24"/>
          <w:lang w:eastAsia="ru-RU"/>
        </w:rPr>
        <w:t>Т.П.Булач</w:t>
      </w:r>
      <w:proofErr w:type="spellEnd"/>
      <w:r w:rsidRPr="002608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6084C">
        <w:rPr>
          <w:rFonts w:ascii="Times New Roman" w:eastAsia="Times New Roman" w:hAnsi="Times New Roman" w:cs="Times New Roman"/>
          <w:sz w:val="24"/>
          <w:szCs w:val="24"/>
          <w:lang w:eastAsia="ru-RU"/>
        </w:rPr>
        <w:t>В.Е.Марусанов</w:t>
      </w:r>
      <w:proofErr w:type="spellEnd"/>
      <w:r w:rsidRPr="0026084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Санкт-Петербург Издательство СЗГМУ им. И.И. Мечникова 2017</w:t>
      </w:r>
    </w:p>
    <w:p w:rsidR="00501DEB" w:rsidRDefault="00501DEB" w:rsidP="00CD2CF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0FBD" w:rsidRPr="00A4217E" w:rsidRDefault="00020FBD" w:rsidP="00020F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УЧЕБНО-</w:t>
      </w:r>
      <w:r w:rsidRPr="00A4217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МЕТОДИЧЕСК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ИЕ ПОСОБИЯ</w:t>
      </w:r>
    </w:p>
    <w:p w:rsidR="00020FBD" w:rsidRDefault="00020FBD" w:rsidP="00020FB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A4217E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практике</w:t>
      </w:r>
      <w:r w:rsidRPr="001A25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r w:rsidR="00503C8E" w:rsidRPr="00503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Практика по получению навыков по специальности в </w:t>
      </w:r>
      <w:proofErr w:type="spellStart"/>
      <w:r w:rsidR="00503C8E" w:rsidRPr="00503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симуляционных</w:t>
      </w:r>
      <w:proofErr w:type="spellEnd"/>
      <w:r w:rsidR="00503C8E" w:rsidRPr="00503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условиях</w:t>
      </w:r>
      <w:r w:rsidRPr="001A2550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503C8E" w:rsidRDefault="00503C8E" w:rsidP="00503C8E">
      <w:pPr>
        <w:pStyle w:val="a3"/>
        <w:tabs>
          <w:tab w:val="left" w:pos="0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7891" w:rsidRPr="00257891" w:rsidRDefault="00257891" w:rsidP="00257891">
      <w:pPr>
        <w:pStyle w:val="a3"/>
        <w:numPr>
          <w:ilvl w:val="0"/>
          <w:numId w:val="29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78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Современное лечение болезни </w:t>
      </w:r>
      <w:proofErr w:type="spellStart"/>
      <w:r w:rsidRPr="00257891">
        <w:rPr>
          <w:rFonts w:ascii="Times New Roman" w:eastAsia="Times New Roman" w:hAnsi="Times New Roman" w:cs="Times New Roman"/>
          <w:sz w:val="24"/>
          <w:szCs w:val="24"/>
          <w:lang w:eastAsia="ru-RU"/>
        </w:rPr>
        <w:t>Пейрони</w:t>
      </w:r>
      <w:proofErr w:type="spellEnd"/>
      <w:r w:rsidRPr="002578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(фибропластическая </w:t>
      </w:r>
      <w:proofErr w:type="spellStart"/>
      <w:r w:rsidRPr="00257891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индурация</w:t>
      </w:r>
      <w:proofErr w:type="spellEnd"/>
      <w:r w:rsidRPr="002578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полового члена)</w:t>
      </w:r>
      <w:r w:rsidRPr="0025789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С.Н. Калинина, В.Н. Фесенко, А.В. Никольский, О.О. Бурлака, Н.В. Марченко, Б.Г. Гулиев</w:t>
      </w:r>
      <w:r w:rsidRPr="0025789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СЗГМУ им. И.И. Мечникова,2018с.</w:t>
      </w:r>
    </w:p>
    <w:p w:rsidR="00257891" w:rsidRPr="00257891" w:rsidRDefault="00257891" w:rsidP="00257891">
      <w:pPr>
        <w:pStyle w:val="a3"/>
        <w:numPr>
          <w:ilvl w:val="0"/>
          <w:numId w:val="29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7891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Неотложные состояния в урологии</w:t>
      </w:r>
      <w:r w:rsidRPr="0025789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Б.К. Комяков, Б.Г. Гулиев, А.В. Сергеев, В.А. Фадеев, А.Ю. Ульянов, К.И. Исмаилов</w:t>
      </w:r>
      <w:r w:rsidRPr="0025789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СЗГМУ им. И.И. Мечникова, 2016</w:t>
      </w:r>
    </w:p>
    <w:p w:rsidR="00BD4C18" w:rsidRPr="00BD4C18" w:rsidRDefault="00BD4C18" w:rsidP="00BD4C18">
      <w:pPr>
        <w:pStyle w:val="a3"/>
        <w:spacing w:after="0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7023F" w:rsidRPr="00A4217E" w:rsidRDefault="0067023F" w:rsidP="006702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УЧЕБНО-</w:t>
      </w:r>
      <w:r w:rsidRPr="00A4217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МЕТОДИЧЕСК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ИЕ ПОСОБИЯ</w:t>
      </w:r>
    </w:p>
    <w:p w:rsidR="0067023F" w:rsidRDefault="0067023F" w:rsidP="0067023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A4217E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практике</w:t>
      </w:r>
      <w:r w:rsidRPr="001A25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r w:rsidR="00A807DA" w:rsidRPr="00A807D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Коммуникативные навыки</w:t>
      </w:r>
      <w:r w:rsidRPr="001A2550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67023F" w:rsidRDefault="0067023F" w:rsidP="0067023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7023F" w:rsidRDefault="0067023F" w:rsidP="00087AC6">
      <w:pPr>
        <w:pStyle w:val="a3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023F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Педагогическое общение</w:t>
      </w:r>
      <w:r w:rsidRPr="0067023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Соловьева С.Л., </w:t>
      </w:r>
      <w:proofErr w:type="spellStart"/>
      <w:r w:rsidRPr="0067023F">
        <w:rPr>
          <w:rFonts w:ascii="Times New Roman" w:eastAsia="Times New Roman" w:hAnsi="Times New Roman" w:cs="Times New Roman"/>
          <w:sz w:val="24"/>
          <w:szCs w:val="24"/>
          <w:lang w:eastAsia="ru-RU"/>
        </w:rPr>
        <w:t>Одерышева</w:t>
      </w:r>
      <w:proofErr w:type="spellEnd"/>
      <w:r w:rsidRPr="00670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Е.Б.</w:t>
      </w:r>
      <w:r w:rsidRPr="0067023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proofErr w:type="gramStart"/>
      <w:r w:rsidRPr="0067023F">
        <w:rPr>
          <w:rFonts w:ascii="Times New Roman" w:eastAsia="Times New Roman" w:hAnsi="Times New Roman" w:cs="Times New Roman"/>
          <w:sz w:val="24"/>
          <w:szCs w:val="24"/>
          <w:lang w:eastAsia="ru-RU"/>
        </w:rPr>
        <w:t>М-во</w:t>
      </w:r>
      <w:proofErr w:type="gramEnd"/>
      <w:r w:rsidRPr="00670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здравоохранения Рос. Федерации, ФГБОУ ВО Сев.-Зап. гос. мед</w:t>
      </w:r>
      <w:proofErr w:type="gramStart"/>
      <w:r w:rsidRPr="0067023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670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67023F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proofErr w:type="gramEnd"/>
      <w:r w:rsidRPr="0067023F">
        <w:rPr>
          <w:rFonts w:ascii="Times New Roman" w:eastAsia="Times New Roman" w:hAnsi="Times New Roman" w:cs="Times New Roman"/>
          <w:sz w:val="24"/>
          <w:szCs w:val="24"/>
          <w:lang w:eastAsia="ru-RU"/>
        </w:rPr>
        <w:t>н-т им. И. И. Мечникова, Каф. общ. мед. психологии и педагогики. - Изд-во СЗГМУ им. И. И. Мечникова; СПб</w:t>
      </w:r>
      <w:proofErr w:type="gramStart"/>
      <w:r w:rsidRPr="00670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., </w:t>
      </w:r>
      <w:proofErr w:type="gramEnd"/>
      <w:r w:rsidRPr="0067023F">
        <w:rPr>
          <w:rFonts w:ascii="Times New Roman" w:eastAsia="Times New Roman" w:hAnsi="Times New Roman" w:cs="Times New Roman"/>
          <w:sz w:val="24"/>
          <w:szCs w:val="24"/>
          <w:lang w:eastAsia="ru-RU"/>
        </w:rPr>
        <w:t>2018.</w:t>
      </w:r>
    </w:p>
    <w:p w:rsidR="00A807DA" w:rsidRDefault="00A807DA" w:rsidP="00087AC6">
      <w:pPr>
        <w:pStyle w:val="a3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07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Психология общения врача и пациента в общей практике </w:t>
      </w:r>
      <w:r w:rsidRPr="00A807D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Дегтя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рева Л.Н. </w:t>
      </w:r>
      <w:r w:rsidRPr="00A807DA">
        <w:rPr>
          <w:rFonts w:ascii="Times New Roman" w:eastAsia="Times New Roman" w:hAnsi="Times New Roman" w:cs="Times New Roman"/>
          <w:sz w:val="24"/>
          <w:szCs w:val="24"/>
          <w:lang w:eastAsia="ru-RU"/>
        </w:rPr>
        <w:t>ГБОУ ВПО СЗГМУ им. И.И. Мечникова МЗ РФ. - Изд-во СЗГМУ им. И. И. Мечникова ; СПб</w:t>
      </w:r>
      <w:proofErr w:type="gramStart"/>
      <w:r w:rsidRPr="00A807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., </w:t>
      </w:r>
      <w:proofErr w:type="gramEnd"/>
      <w:r w:rsidRPr="00A807DA">
        <w:rPr>
          <w:rFonts w:ascii="Times New Roman" w:eastAsia="Times New Roman" w:hAnsi="Times New Roman" w:cs="Times New Roman"/>
          <w:sz w:val="24"/>
          <w:szCs w:val="24"/>
          <w:lang w:eastAsia="ru-RU"/>
        </w:rPr>
        <w:t>2013. - 67 c. - (Медицинское образование).</w:t>
      </w:r>
    </w:p>
    <w:p w:rsidR="00F773BD" w:rsidRPr="0067023F" w:rsidRDefault="00F773BD" w:rsidP="00F773BD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7023F" w:rsidRPr="00A4217E" w:rsidRDefault="0067023F" w:rsidP="006702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УЧЕБНО-</w:t>
      </w:r>
      <w:r w:rsidRPr="00A4217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МЕТОДИЧЕСК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ИЕ ПОСОБИЯ</w:t>
      </w:r>
    </w:p>
    <w:p w:rsidR="0067023F" w:rsidRDefault="0067023F" w:rsidP="0067023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</w:t>
      </w:r>
      <w:r w:rsidRPr="00A4217E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практике</w:t>
      </w:r>
      <w:r w:rsidRPr="001A25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r w:rsidR="00257891" w:rsidRPr="0025789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Практика по эндоскопической урологии</w:t>
      </w:r>
      <w:r w:rsidRPr="001A2550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67023F" w:rsidRDefault="0067023F" w:rsidP="00CD2CF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7891" w:rsidRPr="00257891" w:rsidRDefault="00257891" w:rsidP="00257891">
      <w:pPr>
        <w:pStyle w:val="a3"/>
        <w:widowControl w:val="0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78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Методика обследования урологического больного : учебно-методическое пособие для практических занятий студентов лечебного и медико-про </w:t>
      </w:r>
      <w:proofErr w:type="spellStart"/>
      <w:r w:rsidRPr="00257891">
        <w:rPr>
          <w:rFonts w:ascii="Times New Roman" w:eastAsia="Times New Roman" w:hAnsi="Times New Roman" w:cs="Times New Roman"/>
          <w:sz w:val="24"/>
          <w:szCs w:val="24"/>
          <w:lang w:eastAsia="ru-RU"/>
        </w:rPr>
        <w:t>филактического</w:t>
      </w:r>
      <w:proofErr w:type="spellEnd"/>
      <w:r w:rsidRPr="002578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факультетов ; Северо-Западный гос. мед</w:t>
      </w:r>
      <w:proofErr w:type="gramStart"/>
      <w:r w:rsidRPr="0025789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2578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257891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proofErr w:type="gramEnd"/>
      <w:r w:rsidRPr="00257891">
        <w:rPr>
          <w:rFonts w:ascii="Times New Roman" w:eastAsia="Times New Roman" w:hAnsi="Times New Roman" w:cs="Times New Roman"/>
          <w:sz w:val="24"/>
          <w:szCs w:val="24"/>
          <w:lang w:eastAsia="ru-RU"/>
        </w:rPr>
        <w:t>н-т им. И.И. Мечникова. – СПб</w:t>
      </w:r>
      <w:proofErr w:type="gramStart"/>
      <w:r w:rsidRPr="002578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., </w:t>
      </w:r>
      <w:proofErr w:type="gramEnd"/>
      <w:r w:rsidRPr="00257891">
        <w:rPr>
          <w:rFonts w:ascii="Times New Roman" w:eastAsia="Times New Roman" w:hAnsi="Times New Roman" w:cs="Times New Roman"/>
          <w:sz w:val="24"/>
          <w:szCs w:val="24"/>
          <w:lang w:eastAsia="ru-RU"/>
        </w:rPr>
        <w:t>2012. – 26 c.</w:t>
      </w:r>
    </w:p>
    <w:p w:rsidR="00BD4C18" w:rsidRPr="00614973" w:rsidRDefault="00257891" w:rsidP="00257891">
      <w:pPr>
        <w:pStyle w:val="a3"/>
        <w:widowControl w:val="0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7891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НОВООБРАЗОВАНИЯ ОРГАНОВ МУЖСКОЙ ПОЛОВОЙ СИСТЕМЫ: Учебно-методическое пособие для практических занятий студентов лечебного и медико-профилактического факультетов</w:t>
      </w:r>
      <w:proofErr w:type="gramStart"/>
      <w:r w:rsidRPr="00257891">
        <w:rPr>
          <w:rFonts w:ascii="Times New Roman" w:eastAsia="Times New Roman" w:hAnsi="Times New Roman" w:cs="Times New Roman"/>
          <w:sz w:val="24"/>
          <w:szCs w:val="24"/>
          <w:lang w:eastAsia="ru-RU"/>
        </w:rPr>
        <w:t>/ П</w:t>
      </w:r>
      <w:proofErr w:type="gramEnd"/>
      <w:r w:rsidRPr="002578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од ред. Б.К. </w:t>
      </w:r>
      <w:proofErr w:type="spellStart"/>
      <w:r w:rsidRPr="0025789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Комякова</w:t>
      </w:r>
      <w:proofErr w:type="spellEnd"/>
      <w:r w:rsidRPr="00257891">
        <w:rPr>
          <w:rFonts w:ascii="Times New Roman" w:eastAsia="Times New Roman" w:hAnsi="Times New Roman" w:cs="Times New Roman"/>
          <w:sz w:val="24"/>
          <w:szCs w:val="24"/>
          <w:lang w:eastAsia="ru-RU"/>
        </w:rPr>
        <w:t>. - 2012 г</w:t>
      </w:r>
      <w:r w:rsidR="002E6E9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A14F1" w:rsidRPr="00BD4C18" w:rsidRDefault="001A14F1" w:rsidP="00BD4C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07111" w:rsidRPr="00607111" w:rsidRDefault="00607111" w:rsidP="0060711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071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УЧЕБНО-МЕТОДИЧЕСКИЕ ПОСОБИЯ</w:t>
      </w:r>
    </w:p>
    <w:p w:rsidR="0067023F" w:rsidRPr="00607111" w:rsidRDefault="00607111" w:rsidP="0060711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7111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дисциплине «</w:t>
      </w:r>
      <w:r w:rsidR="00C827DD" w:rsidRPr="00C827DD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Информационные технологии в общественном здравоохранении</w:t>
      </w:r>
      <w:r w:rsidRPr="00607111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67023F" w:rsidRDefault="0067023F" w:rsidP="00CD2CF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27DD" w:rsidRPr="00C827DD" w:rsidRDefault="00C827DD" w:rsidP="00087AC6">
      <w:pPr>
        <w:pStyle w:val="a3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27D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Зайцев, В.М. Медицинская информатика. Практическая медицинская статистика : учеб.-метод. пособие / В. М. Зайцев ; М-во здравоохранения</w:t>
      </w:r>
      <w:proofErr w:type="gramStart"/>
      <w:r w:rsidRPr="00C827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</w:t>
      </w:r>
      <w:proofErr w:type="gramEnd"/>
      <w:r w:rsidRPr="00C827DD">
        <w:rPr>
          <w:rFonts w:ascii="Times New Roman" w:eastAsia="Times New Roman" w:hAnsi="Times New Roman" w:cs="Times New Roman"/>
          <w:sz w:val="24"/>
          <w:szCs w:val="24"/>
          <w:lang w:eastAsia="ru-RU"/>
        </w:rPr>
        <w:t>ос. Федерации, ГБОУ ВПО Сев.-Зап. гос. мед</w:t>
      </w:r>
      <w:proofErr w:type="gramStart"/>
      <w:r w:rsidRPr="00C827D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C827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C827DD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proofErr w:type="gramEnd"/>
      <w:r w:rsidRPr="00C827DD">
        <w:rPr>
          <w:rFonts w:ascii="Times New Roman" w:eastAsia="Times New Roman" w:hAnsi="Times New Roman" w:cs="Times New Roman"/>
          <w:sz w:val="24"/>
          <w:szCs w:val="24"/>
          <w:lang w:eastAsia="ru-RU"/>
        </w:rPr>
        <w:t>н-т им. И. И. Мечникова, Каф. мед. информатики и физики. - СПб</w:t>
      </w:r>
      <w:proofErr w:type="gramStart"/>
      <w:r w:rsidRPr="00C827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: </w:t>
      </w:r>
      <w:proofErr w:type="gramEnd"/>
      <w:r w:rsidRPr="00C827DD">
        <w:rPr>
          <w:rFonts w:ascii="Times New Roman" w:eastAsia="Times New Roman" w:hAnsi="Times New Roman" w:cs="Times New Roman"/>
          <w:sz w:val="24"/>
          <w:szCs w:val="24"/>
          <w:lang w:eastAsia="ru-RU"/>
        </w:rPr>
        <w:t>Изд-во СЗГМУ им. И</w:t>
      </w:r>
      <w:r w:rsidR="006714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И. Мечникова, 2014. - 84 c. </w:t>
      </w:r>
    </w:p>
    <w:p w:rsidR="00C827DD" w:rsidRPr="00C827DD" w:rsidRDefault="00C827DD" w:rsidP="00087AC6">
      <w:pPr>
        <w:pStyle w:val="a3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C827DD">
        <w:rPr>
          <w:rFonts w:ascii="Times New Roman" w:eastAsia="Times New Roman" w:hAnsi="Times New Roman" w:cs="Times New Roman"/>
          <w:sz w:val="24"/>
          <w:szCs w:val="24"/>
          <w:lang w:eastAsia="ru-RU"/>
        </w:rPr>
        <w:t>Абдулаева</w:t>
      </w:r>
      <w:proofErr w:type="spellEnd"/>
      <w:r w:rsidRPr="00C827DD">
        <w:rPr>
          <w:rFonts w:ascii="Times New Roman" w:eastAsia="Times New Roman" w:hAnsi="Times New Roman" w:cs="Times New Roman"/>
          <w:sz w:val="24"/>
          <w:szCs w:val="24"/>
          <w:lang w:eastAsia="ru-RU"/>
        </w:rPr>
        <w:t>, З. И. Информационные компьютерные системы в медицине и здравоохранении</w:t>
      </w:r>
      <w:proofErr w:type="gramStart"/>
      <w:r w:rsidRPr="00C827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C827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Учеб.-метод. пособие / З. И. </w:t>
      </w:r>
      <w:proofErr w:type="spellStart"/>
      <w:r w:rsidRPr="00C827DD">
        <w:rPr>
          <w:rFonts w:ascii="Times New Roman" w:eastAsia="Times New Roman" w:hAnsi="Times New Roman" w:cs="Times New Roman"/>
          <w:sz w:val="24"/>
          <w:szCs w:val="24"/>
          <w:lang w:eastAsia="ru-RU"/>
        </w:rPr>
        <w:t>Абдулаева</w:t>
      </w:r>
      <w:proofErr w:type="spellEnd"/>
      <w:r w:rsidRPr="00C827DD">
        <w:rPr>
          <w:rFonts w:ascii="Times New Roman" w:eastAsia="Times New Roman" w:hAnsi="Times New Roman" w:cs="Times New Roman"/>
          <w:sz w:val="24"/>
          <w:szCs w:val="24"/>
          <w:lang w:eastAsia="ru-RU"/>
        </w:rPr>
        <w:t>, А. Д. Шматко ; М-во здравоохранения</w:t>
      </w:r>
      <w:proofErr w:type="gramStart"/>
      <w:r w:rsidRPr="00C827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</w:t>
      </w:r>
      <w:proofErr w:type="gramEnd"/>
      <w:r w:rsidRPr="00C827DD">
        <w:rPr>
          <w:rFonts w:ascii="Times New Roman" w:eastAsia="Times New Roman" w:hAnsi="Times New Roman" w:cs="Times New Roman"/>
          <w:sz w:val="24"/>
          <w:szCs w:val="24"/>
          <w:lang w:eastAsia="ru-RU"/>
        </w:rPr>
        <w:t>ос. Федерации, ФГБОУ ВО Сев.-Зап. гос. мед</w:t>
      </w:r>
      <w:proofErr w:type="gramStart"/>
      <w:r w:rsidRPr="00C827D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C827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C827DD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proofErr w:type="gramEnd"/>
      <w:r w:rsidRPr="00C827DD">
        <w:rPr>
          <w:rFonts w:ascii="Times New Roman" w:eastAsia="Times New Roman" w:hAnsi="Times New Roman" w:cs="Times New Roman"/>
          <w:sz w:val="24"/>
          <w:szCs w:val="24"/>
          <w:lang w:eastAsia="ru-RU"/>
        </w:rPr>
        <w:t>н-т им. И. И. Мечникова, Каф. мед. информатики и физики. - СПб</w:t>
      </w:r>
      <w:proofErr w:type="gramStart"/>
      <w:r w:rsidRPr="00C827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: </w:t>
      </w:r>
      <w:proofErr w:type="gramEnd"/>
      <w:r w:rsidRPr="00C827DD">
        <w:rPr>
          <w:rFonts w:ascii="Times New Roman" w:eastAsia="Times New Roman" w:hAnsi="Times New Roman" w:cs="Times New Roman"/>
          <w:sz w:val="24"/>
          <w:szCs w:val="24"/>
          <w:lang w:eastAsia="ru-RU"/>
        </w:rPr>
        <w:t>Изд-во СЗГМУ им. 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И. Мечникова, 2017. - 43 c. </w:t>
      </w:r>
    </w:p>
    <w:p w:rsidR="00C827DD" w:rsidRPr="00C827DD" w:rsidRDefault="00C827DD" w:rsidP="00087AC6">
      <w:pPr>
        <w:pStyle w:val="a3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27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Сердюков, Ю.П. Оформление документов сложной структуры в среде MS </w:t>
      </w:r>
      <w:proofErr w:type="spellStart"/>
      <w:r w:rsidRPr="00C827DD">
        <w:rPr>
          <w:rFonts w:ascii="Times New Roman" w:eastAsia="Times New Roman" w:hAnsi="Times New Roman" w:cs="Times New Roman"/>
          <w:sz w:val="24"/>
          <w:szCs w:val="24"/>
          <w:lang w:eastAsia="ru-RU"/>
        </w:rPr>
        <w:t>Word</w:t>
      </w:r>
      <w:proofErr w:type="spellEnd"/>
      <w:r w:rsidRPr="00C827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2010 : учеб.-метод. пособие / Ю. П. Сердюков ; М-во здравоохранения</w:t>
      </w:r>
      <w:proofErr w:type="gramStart"/>
      <w:r w:rsidRPr="00C827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</w:t>
      </w:r>
      <w:proofErr w:type="gramEnd"/>
      <w:r w:rsidRPr="00C827DD">
        <w:rPr>
          <w:rFonts w:ascii="Times New Roman" w:eastAsia="Times New Roman" w:hAnsi="Times New Roman" w:cs="Times New Roman"/>
          <w:sz w:val="24"/>
          <w:szCs w:val="24"/>
          <w:lang w:eastAsia="ru-RU"/>
        </w:rPr>
        <w:t>ос. Федерации, ФГБОУ ВО Сев.-Зап. гос. мед</w:t>
      </w:r>
      <w:proofErr w:type="gramStart"/>
      <w:r w:rsidRPr="00C827D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C827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C827DD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proofErr w:type="gramEnd"/>
      <w:r w:rsidRPr="00C827DD">
        <w:rPr>
          <w:rFonts w:ascii="Times New Roman" w:eastAsia="Times New Roman" w:hAnsi="Times New Roman" w:cs="Times New Roman"/>
          <w:sz w:val="24"/>
          <w:szCs w:val="24"/>
          <w:lang w:eastAsia="ru-RU"/>
        </w:rPr>
        <w:t>н-т им. И. И. Мечникова, Каф. мед. информатики и физики. - СПб. : Изд-во СЗГМУ им. И. И. Мечникова, 2017. - 52 c.</w:t>
      </w:r>
      <w:proofErr w:type="gramStart"/>
      <w:r w:rsidRPr="00C827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C827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7023F" w:rsidRPr="00C827DD" w:rsidRDefault="00C827DD" w:rsidP="00087AC6">
      <w:pPr>
        <w:pStyle w:val="a3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C827DD">
        <w:rPr>
          <w:rFonts w:ascii="Times New Roman" w:eastAsia="Times New Roman" w:hAnsi="Times New Roman" w:cs="Times New Roman"/>
          <w:sz w:val="24"/>
          <w:szCs w:val="24"/>
          <w:lang w:eastAsia="ru-RU"/>
        </w:rPr>
        <w:t>Гельман</w:t>
      </w:r>
      <w:proofErr w:type="spellEnd"/>
      <w:r w:rsidRPr="00C827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В.Я. Пакет </w:t>
      </w:r>
      <w:proofErr w:type="spellStart"/>
      <w:r w:rsidRPr="00C827DD">
        <w:rPr>
          <w:rFonts w:ascii="Times New Roman" w:eastAsia="Times New Roman" w:hAnsi="Times New Roman" w:cs="Times New Roman"/>
          <w:sz w:val="24"/>
          <w:szCs w:val="24"/>
          <w:lang w:eastAsia="ru-RU"/>
        </w:rPr>
        <w:t>PowerPoint</w:t>
      </w:r>
      <w:proofErr w:type="spellEnd"/>
      <w:r w:rsidRPr="00C827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2010 в подготовке и проведении презентаций : учеб.-метод. пособие / В. Я. </w:t>
      </w:r>
      <w:proofErr w:type="spellStart"/>
      <w:r w:rsidRPr="00C827DD">
        <w:rPr>
          <w:rFonts w:ascii="Times New Roman" w:eastAsia="Times New Roman" w:hAnsi="Times New Roman" w:cs="Times New Roman"/>
          <w:sz w:val="24"/>
          <w:szCs w:val="24"/>
          <w:lang w:eastAsia="ru-RU"/>
        </w:rPr>
        <w:t>Гельман</w:t>
      </w:r>
      <w:proofErr w:type="spellEnd"/>
      <w:r w:rsidRPr="00C827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; М-во здравоохранения</w:t>
      </w:r>
      <w:proofErr w:type="gramStart"/>
      <w:r w:rsidRPr="00C827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</w:t>
      </w:r>
      <w:proofErr w:type="gramEnd"/>
      <w:r w:rsidRPr="00C827DD">
        <w:rPr>
          <w:rFonts w:ascii="Times New Roman" w:eastAsia="Times New Roman" w:hAnsi="Times New Roman" w:cs="Times New Roman"/>
          <w:sz w:val="24"/>
          <w:szCs w:val="24"/>
          <w:lang w:eastAsia="ru-RU"/>
        </w:rPr>
        <w:t>ос. Федерации, ФГБОУ ВО Сев.-Зап. гос. мед</w:t>
      </w:r>
      <w:proofErr w:type="gramStart"/>
      <w:r w:rsidRPr="00C827D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C827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C827DD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proofErr w:type="gramEnd"/>
      <w:r w:rsidRPr="00C827DD">
        <w:rPr>
          <w:rFonts w:ascii="Times New Roman" w:eastAsia="Times New Roman" w:hAnsi="Times New Roman" w:cs="Times New Roman"/>
          <w:sz w:val="24"/>
          <w:szCs w:val="24"/>
          <w:lang w:eastAsia="ru-RU"/>
        </w:rPr>
        <w:t>н-т им. И. И. Мечникова, Каф. мед. информатики и физики. - СПб. : Изд-во СЗГМУ им. И. И. Мечникова, 2017. - 43 c.</w:t>
      </w:r>
      <w:proofErr w:type="gramStart"/>
      <w:r w:rsidRPr="00C827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C827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рис. </w:t>
      </w:r>
    </w:p>
    <w:p w:rsidR="0067023F" w:rsidRDefault="0067023F" w:rsidP="00C827D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27DD" w:rsidRPr="00607111" w:rsidRDefault="00C827DD" w:rsidP="00C827D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071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УЧЕБНО-МЕТОДИЧЕСКИЕ ПОСОБИЯ</w:t>
      </w:r>
    </w:p>
    <w:p w:rsidR="00C827DD" w:rsidRDefault="00C827DD" w:rsidP="00C827D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7111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дисциплине «</w:t>
      </w:r>
      <w:r w:rsidRPr="00C827DD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Основы НИР</w:t>
      </w:r>
      <w:r w:rsidRPr="00607111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FE38AA" w:rsidRDefault="00FE38AA" w:rsidP="00FE38A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E1C23" w:rsidRPr="00B31135" w:rsidRDefault="00FE1C23" w:rsidP="00B31135">
      <w:pPr>
        <w:pStyle w:val="a3"/>
        <w:numPr>
          <w:ilvl w:val="0"/>
          <w:numId w:val="9"/>
        </w:numPr>
        <w:spacing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1C23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Научно-доказательная медицина как инструмент поиска литературы : учеб. - метод. пособие / А. К. Лебедев ; М-во здравоохранения</w:t>
      </w:r>
      <w:proofErr w:type="gramStart"/>
      <w:r w:rsidRPr="00FE1C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</w:t>
      </w:r>
      <w:proofErr w:type="gramEnd"/>
      <w:r w:rsidRPr="00FE1C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ос. Федерации, ГБОУ ВПО Сев.-Зап. гос. мед. ун-т им. И. И. Мечникова, Каф. </w:t>
      </w:r>
      <w:proofErr w:type="spellStart"/>
      <w:r w:rsidRPr="00FE1C23">
        <w:rPr>
          <w:rFonts w:ascii="Times New Roman" w:eastAsia="Times New Roman" w:hAnsi="Times New Roman" w:cs="Times New Roman"/>
          <w:sz w:val="24"/>
          <w:szCs w:val="24"/>
          <w:lang w:eastAsia="ru-RU"/>
        </w:rPr>
        <w:t>семейн</w:t>
      </w:r>
      <w:proofErr w:type="gramStart"/>
      <w:r w:rsidRPr="00FE1C2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B31135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proofErr w:type="gramEnd"/>
      <w:r w:rsidRPr="00B31135">
        <w:rPr>
          <w:rFonts w:ascii="Times New Roman" w:eastAsia="Times New Roman" w:hAnsi="Times New Roman" w:cs="Times New Roman"/>
          <w:sz w:val="24"/>
          <w:szCs w:val="24"/>
          <w:lang w:eastAsia="ru-RU"/>
        </w:rPr>
        <w:t>едицины</w:t>
      </w:r>
      <w:proofErr w:type="spellEnd"/>
      <w:r w:rsidRPr="00B31135">
        <w:rPr>
          <w:rFonts w:ascii="Times New Roman" w:eastAsia="Times New Roman" w:hAnsi="Times New Roman" w:cs="Times New Roman"/>
          <w:sz w:val="24"/>
          <w:szCs w:val="24"/>
          <w:lang w:eastAsia="ru-RU"/>
        </w:rPr>
        <w:t>. - СПб</w:t>
      </w:r>
      <w:proofErr w:type="gramStart"/>
      <w:r w:rsidRPr="00B311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: </w:t>
      </w:r>
      <w:proofErr w:type="gramEnd"/>
      <w:r w:rsidRPr="00B31135">
        <w:rPr>
          <w:rFonts w:ascii="Times New Roman" w:eastAsia="Times New Roman" w:hAnsi="Times New Roman" w:cs="Times New Roman"/>
          <w:sz w:val="24"/>
          <w:szCs w:val="24"/>
          <w:lang w:eastAsia="ru-RU"/>
        </w:rPr>
        <w:t>Изд-во ГБОУ ВПО СЗГМУ им. И. И. Мечникова Минздрава России, 2014. - 34 с.</w:t>
      </w:r>
    </w:p>
    <w:p w:rsidR="00FE1C23" w:rsidRPr="00FE1C23" w:rsidRDefault="00FE1C23" w:rsidP="00FE1C23">
      <w:pPr>
        <w:pStyle w:val="a3"/>
        <w:numPr>
          <w:ilvl w:val="0"/>
          <w:numId w:val="9"/>
        </w:numPr>
        <w:spacing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1C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Актуальные проблемы здравоохранения. Нормативное регулирование деятельности системы здравоохранения. Программы развития здравоохранения. Правила представления студентами презентаций по актуальным вопросам здравоохранения : учеб.-метод. пособие / В. С. </w:t>
      </w:r>
      <w:proofErr w:type="spellStart"/>
      <w:r w:rsidRPr="00FE1C23">
        <w:rPr>
          <w:rFonts w:ascii="Times New Roman" w:eastAsia="Times New Roman" w:hAnsi="Times New Roman" w:cs="Times New Roman"/>
          <w:sz w:val="24"/>
          <w:szCs w:val="24"/>
          <w:lang w:eastAsia="ru-RU"/>
        </w:rPr>
        <w:t>Лучкевич</w:t>
      </w:r>
      <w:proofErr w:type="spellEnd"/>
      <w:r w:rsidRPr="00FE1C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М. В. Авдеева, И. Л. Самодова [и др.] ; ред. В. С. </w:t>
      </w:r>
      <w:proofErr w:type="spellStart"/>
      <w:r w:rsidRPr="00FE1C23">
        <w:rPr>
          <w:rFonts w:ascii="Times New Roman" w:eastAsia="Times New Roman" w:hAnsi="Times New Roman" w:cs="Times New Roman"/>
          <w:sz w:val="24"/>
          <w:szCs w:val="24"/>
          <w:lang w:eastAsia="ru-RU"/>
        </w:rPr>
        <w:t>Лучкевич</w:t>
      </w:r>
      <w:proofErr w:type="spellEnd"/>
      <w:r w:rsidRPr="00FE1C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; М-во здравоохранения</w:t>
      </w:r>
      <w:proofErr w:type="gramStart"/>
      <w:r w:rsidRPr="00FE1C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</w:t>
      </w:r>
      <w:proofErr w:type="gramEnd"/>
      <w:r w:rsidRPr="00FE1C23">
        <w:rPr>
          <w:rFonts w:ascii="Times New Roman" w:eastAsia="Times New Roman" w:hAnsi="Times New Roman" w:cs="Times New Roman"/>
          <w:sz w:val="24"/>
          <w:szCs w:val="24"/>
          <w:lang w:eastAsia="ru-RU"/>
        </w:rPr>
        <w:t>ос. Федерации, ФГБОУ ВО СЗГМУ им. И. И. М</w:t>
      </w:r>
      <w:bookmarkStart w:id="0" w:name="_GoBack"/>
      <w:bookmarkEnd w:id="0"/>
      <w:r w:rsidRPr="00FE1C23">
        <w:rPr>
          <w:rFonts w:ascii="Times New Roman" w:eastAsia="Times New Roman" w:hAnsi="Times New Roman" w:cs="Times New Roman"/>
          <w:sz w:val="24"/>
          <w:szCs w:val="24"/>
          <w:lang w:eastAsia="ru-RU"/>
        </w:rPr>
        <w:t>ечникова. - СПб</w:t>
      </w:r>
      <w:proofErr w:type="gramStart"/>
      <w:r w:rsidRPr="00FE1C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: </w:t>
      </w:r>
      <w:proofErr w:type="gramEnd"/>
      <w:r w:rsidRPr="00FE1C23">
        <w:rPr>
          <w:rFonts w:ascii="Times New Roman" w:eastAsia="Times New Roman" w:hAnsi="Times New Roman" w:cs="Times New Roman"/>
          <w:sz w:val="24"/>
          <w:szCs w:val="24"/>
          <w:lang w:eastAsia="ru-RU"/>
        </w:rPr>
        <w:t>Изд-во СЗГМУ им. И. И. Мечникова, 2015. - 44 с.</w:t>
      </w:r>
    </w:p>
    <w:p w:rsidR="00FE1C23" w:rsidRPr="00FE1C23" w:rsidRDefault="00FE1C23" w:rsidP="00FE1C23">
      <w:pPr>
        <w:pStyle w:val="a3"/>
        <w:numPr>
          <w:ilvl w:val="0"/>
          <w:numId w:val="9"/>
        </w:numPr>
        <w:spacing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1C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Медицинская информатика и статистика в научных исследованиях : учеб. пособие / В. Я. </w:t>
      </w:r>
      <w:proofErr w:type="spellStart"/>
      <w:r w:rsidRPr="00FE1C23">
        <w:rPr>
          <w:rFonts w:ascii="Times New Roman" w:eastAsia="Times New Roman" w:hAnsi="Times New Roman" w:cs="Times New Roman"/>
          <w:sz w:val="24"/>
          <w:szCs w:val="24"/>
          <w:lang w:eastAsia="ru-RU"/>
        </w:rPr>
        <w:t>Гельман</w:t>
      </w:r>
      <w:proofErr w:type="spellEnd"/>
      <w:r w:rsidRPr="00FE1C23">
        <w:rPr>
          <w:rFonts w:ascii="Times New Roman" w:eastAsia="Times New Roman" w:hAnsi="Times New Roman" w:cs="Times New Roman"/>
          <w:sz w:val="24"/>
          <w:szCs w:val="24"/>
          <w:lang w:eastAsia="ru-RU"/>
        </w:rPr>
        <w:t>, Ю. П. Сердюков, А. Д. Шматко [и др.] ; М-во здравоохранения</w:t>
      </w:r>
      <w:proofErr w:type="gramStart"/>
      <w:r w:rsidRPr="00FE1C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</w:t>
      </w:r>
      <w:proofErr w:type="gramEnd"/>
      <w:r w:rsidRPr="00FE1C23">
        <w:rPr>
          <w:rFonts w:ascii="Times New Roman" w:eastAsia="Times New Roman" w:hAnsi="Times New Roman" w:cs="Times New Roman"/>
          <w:sz w:val="24"/>
          <w:szCs w:val="24"/>
          <w:lang w:eastAsia="ru-RU"/>
        </w:rPr>
        <w:t>ос. Федерации, ФГБОУ ВО Сев.-Зап. гос. мед</w:t>
      </w:r>
      <w:proofErr w:type="gramStart"/>
      <w:r w:rsidRPr="00FE1C2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FE1C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FE1C23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proofErr w:type="gramEnd"/>
      <w:r w:rsidRPr="00FE1C23">
        <w:rPr>
          <w:rFonts w:ascii="Times New Roman" w:eastAsia="Times New Roman" w:hAnsi="Times New Roman" w:cs="Times New Roman"/>
          <w:sz w:val="24"/>
          <w:szCs w:val="24"/>
          <w:lang w:eastAsia="ru-RU"/>
        </w:rPr>
        <w:t>н-т им. И. И. Мечникова, Каф. мед. информатики и физики. - СПб</w:t>
      </w:r>
      <w:proofErr w:type="gramStart"/>
      <w:r w:rsidRPr="00FE1C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: </w:t>
      </w:r>
      <w:proofErr w:type="gramEnd"/>
      <w:r w:rsidRPr="00FE1C23">
        <w:rPr>
          <w:rFonts w:ascii="Times New Roman" w:eastAsia="Times New Roman" w:hAnsi="Times New Roman" w:cs="Times New Roman"/>
          <w:sz w:val="24"/>
          <w:szCs w:val="24"/>
          <w:lang w:eastAsia="ru-RU"/>
        </w:rPr>
        <w:t>Изд-во СЗГМУ им. И. И. Мечникова, 2018. - 152 с.</w:t>
      </w:r>
    </w:p>
    <w:p w:rsidR="00264163" w:rsidRPr="00264163" w:rsidRDefault="00264163" w:rsidP="00FE1C23">
      <w:pPr>
        <w:pStyle w:val="a3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14B01" w:rsidRPr="00314B01" w:rsidRDefault="00314B01" w:rsidP="00CC6AB6">
      <w:pPr>
        <w:pStyle w:val="a3"/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1A59" w:rsidRPr="00D01A62" w:rsidRDefault="006F1A59" w:rsidP="00314B01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D4C18" w:rsidRPr="006F1A59" w:rsidRDefault="00BD4C18" w:rsidP="006F1A59">
      <w:pPr>
        <w:pStyle w:val="a3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D58A3" w:rsidRPr="001706DE" w:rsidRDefault="006D58A3" w:rsidP="001706DE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275CB" w:rsidRPr="006D58A3" w:rsidRDefault="00D275CB" w:rsidP="006D58A3">
      <w:pPr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D275CB" w:rsidRPr="006D58A3" w:rsidSect="008D54BB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2872" w:rsidRDefault="00122872" w:rsidP="008D54BB">
      <w:pPr>
        <w:spacing w:after="0" w:line="240" w:lineRule="auto"/>
      </w:pPr>
      <w:r>
        <w:separator/>
      </w:r>
    </w:p>
  </w:endnote>
  <w:endnote w:type="continuationSeparator" w:id="0">
    <w:p w:rsidR="00122872" w:rsidRDefault="00122872" w:rsidP="008D54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552471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79576E" w:rsidRPr="0079576E" w:rsidRDefault="0079576E">
        <w:pPr>
          <w:pStyle w:val="a7"/>
          <w:jc w:val="center"/>
          <w:rPr>
            <w:rFonts w:ascii="Times New Roman" w:hAnsi="Times New Roman" w:cs="Times New Roman"/>
          </w:rPr>
        </w:pPr>
        <w:r w:rsidRPr="0079576E">
          <w:rPr>
            <w:rFonts w:ascii="Times New Roman" w:hAnsi="Times New Roman" w:cs="Times New Roman"/>
          </w:rPr>
          <w:fldChar w:fldCharType="begin"/>
        </w:r>
        <w:r w:rsidRPr="0079576E">
          <w:rPr>
            <w:rFonts w:ascii="Times New Roman" w:hAnsi="Times New Roman" w:cs="Times New Roman"/>
          </w:rPr>
          <w:instrText>PAGE   \* MERGEFORMAT</w:instrText>
        </w:r>
        <w:r w:rsidRPr="0079576E">
          <w:rPr>
            <w:rFonts w:ascii="Times New Roman" w:hAnsi="Times New Roman" w:cs="Times New Roman"/>
          </w:rPr>
          <w:fldChar w:fldCharType="separate"/>
        </w:r>
        <w:r w:rsidR="00257891">
          <w:rPr>
            <w:rFonts w:ascii="Times New Roman" w:hAnsi="Times New Roman" w:cs="Times New Roman"/>
            <w:noProof/>
          </w:rPr>
          <w:t>6</w:t>
        </w:r>
        <w:r w:rsidRPr="0079576E">
          <w:rPr>
            <w:rFonts w:ascii="Times New Roman" w:hAnsi="Times New Roman" w:cs="Times New Roman"/>
          </w:rPr>
          <w:fldChar w:fldCharType="end"/>
        </w:r>
      </w:p>
    </w:sdtContent>
  </w:sdt>
  <w:p w:rsidR="0079576E" w:rsidRDefault="0079576E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2872" w:rsidRDefault="00122872" w:rsidP="008D54BB">
      <w:pPr>
        <w:spacing w:after="0" w:line="240" w:lineRule="auto"/>
      </w:pPr>
      <w:r>
        <w:separator/>
      </w:r>
    </w:p>
  </w:footnote>
  <w:footnote w:type="continuationSeparator" w:id="0">
    <w:p w:rsidR="00122872" w:rsidRDefault="00122872" w:rsidP="008D54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11A18"/>
    <w:multiLevelType w:val="hybridMultilevel"/>
    <w:tmpl w:val="F66AD9D4"/>
    <w:lvl w:ilvl="0" w:tplc="1FBCE50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D1507BD"/>
    <w:multiLevelType w:val="hybridMultilevel"/>
    <w:tmpl w:val="16645C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876C64"/>
    <w:multiLevelType w:val="hybridMultilevel"/>
    <w:tmpl w:val="B70CFB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215BBC"/>
    <w:multiLevelType w:val="hybridMultilevel"/>
    <w:tmpl w:val="9328FDCC"/>
    <w:lvl w:ilvl="0" w:tplc="6570091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14460033"/>
    <w:multiLevelType w:val="hybridMultilevel"/>
    <w:tmpl w:val="007A9EBC"/>
    <w:lvl w:ilvl="0" w:tplc="F12CCF94">
      <w:start w:val="1"/>
      <w:numFmt w:val="decimal"/>
      <w:lvlText w:val="%1."/>
      <w:lvlJc w:val="left"/>
      <w:pPr>
        <w:ind w:left="1410" w:hanging="6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62C3EA5"/>
    <w:multiLevelType w:val="hybridMultilevel"/>
    <w:tmpl w:val="3D205D0A"/>
    <w:lvl w:ilvl="0" w:tplc="C29A0B1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B320D9"/>
    <w:multiLevelType w:val="hybridMultilevel"/>
    <w:tmpl w:val="813ECD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AC1178A"/>
    <w:multiLevelType w:val="hybridMultilevel"/>
    <w:tmpl w:val="7EEEDE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3B5B45"/>
    <w:multiLevelType w:val="hybridMultilevel"/>
    <w:tmpl w:val="241CBD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C146FE2"/>
    <w:multiLevelType w:val="hybridMultilevel"/>
    <w:tmpl w:val="BC0829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05E6B2A"/>
    <w:multiLevelType w:val="hybridMultilevel"/>
    <w:tmpl w:val="344828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1020D5A"/>
    <w:multiLevelType w:val="hybridMultilevel"/>
    <w:tmpl w:val="93049E3C"/>
    <w:lvl w:ilvl="0" w:tplc="26BA362C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3475543"/>
    <w:multiLevelType w:val="hybridMultilevel"/>
    <w:tmpl w:val="E2267F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4113CEA"/>
    <w:multiLevelType w:val="hybridMultilevel"/>
    <w:tmpl w:val="E668CCB2"/>
    <w:lvl w:ilvl="0" w:tplc="19AA18BA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5803712"/>
    <w:multiLevelType w:val="hybridMultilevel"/>
    <w:tmpl w:val="91B42D64"/>
    <w:lvl w:ilvl="0" w:tplc="3574F336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35954B71"/>
    <w:multiLevelType w:val="hybridMultilevel"/>
    <w:tmpl w:val="AD16B11E"/>
    <w:lvl w:ilvl="0" w:tplc="17A2201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36A10032"/>
    <w:multiLevelType w:val="hybridMultilevel"/>
    <w:tmpl w:val="19FC5F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DC501BA"/>
    <w:multiLevelType w:val="hybridMultilevel"/>
    <w:tmpl w:val="8AE63B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F0F70A0"/>
    <w:multiLevelType w:val="hybridMultilevel"/>
    <w:tmpl w:val="91B42D64"/>
    <w:lvl w:ilvl="0" w:tplc="3574F336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42045769"/>
    <w:multiLevelType w:val="hybridMultilevel"/>
    <w:tmpl w:val="B0C4EE3C"/>
    <w:lvl w:ilvl="0" w:tplc="80CA2B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421032FF"/>
    <w:multiLevelType w:val="hybridMultilevel"/>
    <w:tmpl w:val="97E6DC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9F2184B"/>
    <w:multiLevelType w:val="hybridMultilevel"/>
    <w:tmpl w:val="C7DA818A"/>
    <w:lvl w:ilvl="0" w:tplc="56C64300">
      <w:start w:val="1"/>
      <w:numFmt w:val="decimal"/>
      <w:lvlText w:val="%1."/>
      <w:lvlJc w:val="left"/>
      <w:pPr>
        <w:ind w:left="1185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AD76A12"/>
    <w:multiLevelType w:val="hybridMultilevel"/>
    <w:tmpl w:val="73CCF5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BCC154A"/>
    <w:multiLevelType w:val="hybridMultilevel"/>
    <w:tmpl w:val="0EDEB62C"/>
    <w:lvl w:ilvl="0" w:tplc="FE30399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4">
    <w:nsid w:val="587D6F0B"/>
    <w:multiLevelType w:val="hybridMultilevel"/>
    <w:tmpl w:val="BF2EC4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9903F27"/>
    <w:multiLevelType w:val="hybridMultilevel"/>
    <w:tmpl w:val="1368CC28"/>
    <w:lvl w:ilvl="0" w:tplc="034A8E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5A43747B"/>
    <w:multiLevelType w:val="hybridMultilevel"/>
    <w:tmpl w:val="B414077C"/>
    <w:lvl w:ilvl="0" w:tplc="CFE409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60E6346D"/>
    <w:multiLevelType w:val="hybridMultilevel"/>
    <w:tmpl w:val="23CE07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1331E5A"/>
    <w:multiLevelType w:val="hybridMultilevel"/>
    <w:tmpl w:val="067AEF06"/>
    <w:lvl w:ilvl="0" w:tplc="521444D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6355A0F"/>
    <w:multiLevelType w:val="hybridMultilevel"/>
    <w:tmpl w:val="2D7420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6D250CE"/>
    <w:multiLevelType w:val="hybridMultilevel"/>
    <w:tmpl w:val="1556DED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1">
    <w:nsid w:val="682D5615"/>
    <w:multiLevelType w:val="hybridMultilevel"/>
    <w:tmpl w:val="8F52B1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E580073"/>
    <w:multiLevelType w:val="hybridMultilevel"/>
    <w:tmpl w:val="B91E2D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06A6F78"/>
    <w:multiLevelType w:val="hybridMultilevel"/>
    <w:tmpl w:val="1F02CF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0CD3B25"/>
    <w:multiLevelType w:val="hybridMultilevel"/>
    <w:tmpl w:val="193A43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8B457BF"/>
    <w:multiLevelType w:val="hybridMultilevel"/>
    <w:tmpl w:val="A26440E6"/>
    <w:lvl w:ilvl="0" w:tplc="2734621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7B106265"/>
    <w:multiLevelType w:val="hybridMultilevel"/>
    <w:tmpl w:val="CD6C53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D0C0ED0"/>
    <w:multiLevelType w:val="hybridMultilevel"/>
    <w:tmpl w:val="00C25E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D824028"/>
    <w:multiLevelType w:val="hybridMultilevel"/>
    <w:tmpl w:val="F3E43B50"/>
    <w:lvl w:ilvl="0" w:tplc="238ABF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36"/>
  </w:num>
  <w:num w:numId="3">
    <w:abstractNumId w:val="23"/>
  </w:num>
  <w:num w:numId="4">
    <w:abstractNumId w:val="29"/>
  </w:num>
  <w:num w:numId="5">
    <w:abstractNumId w:val="37"/>
  </w:num>
  <w:num w:numId="6">
    <w:abstractNumId w:val="10"/>
  </w:num>
  <w:num w:numId="7">
    <w:abstractNumId w:val="30"/>
  </w:num>
  <w:num w:numId="8">
    <w:abstractNumId w:val="24"/>
  </w:num>
  <w:num w:numId="9">
    <w:abstractNumId w:val="20"/>
  </w:num>
  <w:num w:numId="10">
    <w:abstractNumId w:val="28"/>
  </w:num>
  <w:num w:numId="11">
    <w:abstractNumId w:val="8"/>
  </w:num>
  <w:num w:numId="12">
    <w:abstractNumId w:val="31"/>
  </w:num>
  <w:num w:numId="13">
    <w:abstractNumId w:val="26"/>
  </w:num>
  <w:num w:numId="14">
    <w:abstractNumId w:val="34"/>
  </w:num>
  <w:num w:numId="15">
    <w:abstractNumId w:val="2"/>
  </w:num>
  <w:num w:numId="16">
    <w:abstractNumId w:val="9"/>
  </w:num>
  <w:num w:numId="17">
    <w:abstractNumId w:val="16"/>
  </w:num>
  <w:num w:numId="18">
    <w:abstractNumId w:val="7"/>
  </w:num>
  <w:num w:numId="19">
    <w:abstractNumId w:val="12"/>
  </w:num>
  <w:num w:numId="20">
    <w:abstractNumId w:val="33"/>
  </w:num>
  <w:num w:numId="21">
    <w:abstractNumId w:val="25"/>
  </w:num>
  <w:num w:numId="22">
    <w:abstractNumId w:val="1"/>
  </w:num>
  <w:num w:numId="23">
    <w:abstractNumId w:val="13"/>
  </w:num>
  <w:num w:numId="24">
    <w:abstractNumId w:val="19"/>
  </w:num>
  <w:num w:numId="25">
    <w:abstractNumId w:val="11"/>
  </w:num>
  <w:num w:numId="26">
    <w:abstractNumId w:val="35"/>
  </w:num>
  <w:num w:numId="27">
    <w:abstractNumId w:val="15"/>
  </w:num>
  <w:num w:numId="28">
    <w:abstractNumId w:val="21"/>
  </w:num>
  <w:num w:numId="29">
    <w:abstractNumId w:val="3"/>
  </w:num>
  <w:num w:numId="30">
    <w:abstractNumId w:val="38"/>
  </w:num>
  <w:num w:numId="31">
    <w:abstractNumId w:val="14"/>
  </w:num>
  <w:num w:numId="32">
    <w:abstractNumId w:val="32"/>
  </w:num>
  <w:num w:numId="33">
    <w:abstractNumId w:val="6"/>
  </w:num>
  <w:num w:numId="34">
    <w:abstractNumId w:val="22"/>
  </w:num>
  <w:num w:numId="35">
    <w:abstractNumId w:val="4"/>
  </w:num>
  <w:num w:numId="36">
    <w:abstractNumId w:val="27"/>
  </w:num>
  <w:num w:numId="37">
    <w:abstractNumId w:val="18"/>
  </w:num>
  <w:num w:numId="38">
    <w:abstractNumId w:val="0"/>
  </w:num>
  <w:num w:numId="39">
    <w:abstractNumId w:val="17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39D1"/>
    <w:rsid w:val="00005914"/>
    <w:rsid w:val="00005A1E"/>
    <w:rsid w:val="00020FBD"/>
    <w:rsid w:val="00021F99"/>
    <w:rsid w:val="00050A52"/>
    <w:rsid w:val="00063B7E"/>
    <w:rsid w:val="00074CCF"/>
    <w:rsid w:val="000761F5"/>
    <w:rsid w:val="00077930"/>
    <w:rsid w:val="00084F5D"/>
    <w:rsid w:val="00087AC6"/>
    <w:rsid w:val="00095F45"/>
    <w:rsid w:val="00096951"/>
    <w:rsid w:val="000A4792"/>
    <w:rsid w:val="000C667C"/>
    <w:rsid w:val="000D0376"/>
    <w:rsid w:val="000E0EDC"/>
    <w:rsid w:val="000E11AA"/>
    <w:rsid w:val="000E4873"/>
    <w:rsid w:val="000F1DC6"/>
    <w:rsid w:val="000F66F2"/>
    <w:rsid w:val="000F7896"/>
    <w:rsid w:val="001002A6"/>
    <w:rsid w:val="00100947"/>
    <w:rsid w:val="00107193"/>
    <w:rsid w:val="00122872"/>
    <w:rsid w:val="0014702C"/>
    <w:rsid w:val="001706DE"/>
    <w:rsid w:val="001779C8"/>
    <w:rsid w:val="00177B2B"/>
    <w:rsid w:val="00184C95"/>
    <w:rsid w:val="0018555B"/>
    <w:rsid w:val="0019505C"/>
    <w:rsid w:val="001A14F1"/>
    <w:rsid w:val="001A2550"/>
    <w:rsid w:val="001A4DD4"/>
    <w:rsid w:val="001B22A4"/>
    <w:rsid w:val="001D7545"/>
    <w:rsid w:val="001E0CFA"/>
    <w:rsid w:val="001F3566"/>
    <w:rsid w:val="001F6A64"/>
    <w:rsid w:val="00204018"/>
    <w:rsid w:val="00232BAB"/>
    <w:rsid w:val="002420EA"/>
    <w:rsid w:val="0025219A"/>
    <w:rsid w:val="00257891"/>
    <w:rsid w:val="0026084C"/>
    <w:rsid w:val="00262C86"/>
    <w:rsid w:val="00264163"/>
    <w:rsid w:val="0027779F"/>
    <w:rsid w:val="00294523"/>
    <w:rsid w:val="002A6D29"/>
    <w:rsid w:val="002C08AD"/>
    <w:rsid w:val="002C5EC4"/>
    <w:rsid w:val="002D0942"/>
    <w:rsid w:val="002D5058"/>
    <w:rsid w:val="002D7EAD"/>
    <w:rsid w:val="002E5FE8"/>
    <w:rsid w:val="002E6ACD"/>
    <w:rsid w:val="002E6E9A"/>
    <w:rsid w:val="002F0F25"/>
    <w:rsid w:val="0031454C"/>
    <w:rsid w:val="00314B01"/>
    <w:rsid w:val="00324637"/>
    <w:rsid w:val="00325BFB"/>
    <w:rsid w:val="00330D1F"/>
    <w:rsid w:val="00344A3C"/>
    <w:rsid w:val="00347CFB"/>
    <w:rsid w:val="003501F9"/>
    <w:rsid w:val="003516AC"/>
    <w:rsid w:val="00354F04"/>
    <w:rsid w:val="00363D5F"/>
    <w:rsid w:val="00375DF6"/>
    <w:rsid w:val="003833C1"/>
    <w:rsid w:val="003919CE"/>
    <w:rsid w:val="0039573C"/>
    <w:rsid w:val="003975F6"/>
    <w:rsid w:val="003B4F8A"/>
    <w:rsid w:val="003B7EAC"/>
    <w:rsid w:val="003C7D54"/>
    <w:rsid w:val="003D0818"/>
    <w:rsid w:val="003F5AE0"/>
    <w:rsid w:val="003F6917"/>
    <w:rsid w:val="00420DA4"/>
    <w:rsid w:val="00425FA0"/>
    <w:rsid w:val="00434D1D"/>
    <w:rsid w:val="00434F0B"/>
    <w:rsid w:val="00440333"/>
    <w:rsid w:val="00455D45"/>
    <w:rsid w:val="00465E8D"/>
    <w:rsid w:val="004678E0"/>
    <w:rsid w:val="00472010"/>
    <w:rsid w:val="00473C7E"/>
    <w:rsid w:val="00480E82"/>
    <w:rsid w:val="004B5BAF"/>
    <w:rsid w:val="004B6064"/>
    <w:rsid w:val="004C38E7"/>
    <w:rsid w:val="004D29F2"/>
    <w:rsid w:val="004D2D01"/>
    <w:rsid w:val="004D5DF4"/>
    <w:rsid w:val="004D6D68"/>
    <w:rsid w:val="004D7984"/>
    <w:rsid w:val="00501DEB"/>
    <w:rsid w:val="00503C8E"/>
    <w:rsid w:val="00504C5E"/>
    <w:rsid w:val="00517B28"/>
    <w:rsid w:val="00524E49"/>
    <w:rsid w:val="0053671D"/>
    <w:rsid w:val="0053739D"/>
    <w:rsid w:val="005448F5"/>
    <w:rsid w:val="00547F8C"/>
    <w:rsid w:val="00566372"/>
    <w:rsid w:val="00572BB0"/>
    <w:rsid w:val="00580696"/>
    <w:rsid w:val="005850F1"/>
    <w:rsid w:val="00587DE3"/>
    <w:rsid w:val="005A5EAB"/>
    <w:rsid w:val="005A756D"/>
    <w:rsid w:val="005B5682"/>
    <w:rsid w:val="005C4639"/>
    <w:rsid w:val="005C4EA9"/>
    <w:rsid w:val="005D5111"/>
    <w:rsid w:val="005F76F3"/>
    <w:rsid w:val="00600A61"/>
    <w:rsid w:val="0060523D"/>
    <w:rsid w:val="00607111"/>
    <w:rsid w:val="00614973"/>
    <w:rsid w:val="00620100"/>
    <w:rsid w:val="00626CEB"/>
    <w:rsid w:val="00636BDE"/>
    <w:rsid w:val="00643E56"/>
    <w:rsid w:val="006451AF"/>
    <w:rsid w:val="006455B0"/>
    <w:rsid w:val="0065074D"/>
    <w:rsid w:val="00653F06"/>
    <w:rsid w:val="0065409E"/>
    <w:rsid w:val="00661B21"/>
    <w:rsid w:val="0067023F"/>
    <w:rsid w:val="006704DE"/>
    <w:rsid w:val="00671447"/>
    <w:rsid w:val="00673D5B"/>
    <w:rsid w:val="00687BEF"/>
    <w:rsid w:val="00694143"/>
    <w:rsid w:val="00696A38"/>
    <w:rsid w:val="006A4F2B"/>
    <w:rsid w:val="006B5C90"/>
    <w:rsid w:val="006B714C"/>
    <w:rsid w:val="006C0108"/>
    <w:rsid w:val="006C17B5"/>
    <w:rsid w:val="006C7291"/>
    <w:rsid w:val="006D0869"/>
    <w:rsid w:val="006D0BBB"/>
    <w:rsid w:val="006D48DE"/>
    <w:rsid w:val="006D58A3"/>
    <w:rsid w:val="006F1A59"/>
    <w:rsid w:val="006F5CE0"/>
    <w:rsid w:val="007071B9"/>
    <w:rsid w:val="00712436"/>
    <w:rsid w:val="007221B1"/>
    <w:rsid w:val="00725203"/>
    <w:rsid w:val="0073365A"/>
    <w:rsid w:val="00735B9F"/>
    <w:rsid w:val="00741AA9"/>
    <w:rsid w:val="00751AF8"/>
    <w:rsid w:val="007557D4"/>
    <w:rsid w:val="0076576B"/>
    <w:rsid w:val="007856CF"/>
    <w:rsid w:val="0079576E"/>
    <w:rsid w:val="007A3F15"/>
    <w:rsid w:val="007A61FC"/>
    <w:rsid w:val="007B2DDF"/>
    <w:rsid w:val="007C3A8F"/>
    <w:rsid w:val="007D1346"/>
    <w:rsid w:val="007D3DC0"/>
    <w:rsid w:val="008168C5"/>
    <w:rsid w:val="00824BE9"/>
    <w:rsid w:val="00832422"/>
    <w:rsid w:val="00834115"/>
    <w:rsid w:val="0084264D"/>
    <w:rsid w:val="0087146D"/>
    <w:rsid w:val="0088185C"/>
    <w:rsid w:val="0088482B"/>
    <w:rsid w:val="00890A79"/>
    <w:rsid w:val="008A308E"/>
    <w:rsid w:val="008A4CFE"/>
    <w:rsid w:val="008A5F0B"/>
    <w:rsid w:val="008B1765"/>
    <w:rsid w:val="008B2A74"/>
    <w:rsid w:val="008D54BB"/>
    <w:rsid w:val="008F1297"/>
    <w:rsid w:val="0090176F"/>
    <w:rsid w:val="009045C0"/>
    <w:rsid w:val="0092623E"/>
    <w:rsid w:val="00932DF2"/>
    <w:rsid w:val="00936329"/>
    <w:rsid w:val="00940953"/>
    <w:rsid w:val="00944204"/>
    <w:rsid w:val="00944A01"/>
    <w:rsid w:val="009550E1"/>
    <w:rsid w:val="00977FDF"/>
    <w:rsid w:val="009A4D82"/>
    <w:rsid w:val="009C256C"/>
    <w:rsid w:val="009D3DA2"/>
    <w:rsid w:val="009F090D"/>
    <w:rsid w:val="009F2D11"/>
    <w:rsid w:val="009F323E"/>
    <w:rsid w:val="009F66BA"/>
    <w:rsid w:val="00A07370"/>
    <w:rsid w:val="00A13FB7"/>
    <w:rsid w:val="00A16E29"/>
    <w:rsid w:val="00A21FC2"/>
    <w:rsid w:val="00A22DE9"/>
    <w:rsid w:val="00A32FB0"/>
    <w:rsid w:val="00A4217E"/>
    <w:rsid w:val="00A60296"/>
    <w:rsid w:val="00A60C39"/>
    <w:rsid w:val="00A7193F"/>
    <w:rsid w:val="00A73E6A"/>
    <w:rsid w:val="00A807DA"/>
    <w:rsid w:val="00A81642"/>
    <w:rsid w:val="00A931A0"/>
    <w:rsid w:val="00AE0B74"/>
    <w:rsid w:val="00AE3C87"/>
    <w:rsid w:val="00AF3B1F"/>
    <w:rsid w:val="00AF52D2"/>
    <w:rsid w:val="00B17D55"/>
    <w:rsid w:val="00B20C75"/>
    <w:rsid w:val="00B25E33"/>
    <w:rsid w:val="00B30988"/>
    <w:rsid w:val="00B31135"/>
    <w:rsid w:val="00B55120"/>
    <w:rsid w:val="00B737C2"/>
    <w:rsid w:val="00B73F07"/>
    <w:rsid w:val="00B773AD"/>
    <w:rsid w:val="00BB4202"/>
    <w:rsid w:val="00BD1AB6"/>
    <w:rsid w:val="00BD4C18"/>
    <w:rsid w:val="00BE7644"/>
    <w:rsid w:val="00BF4EF8"/>
    <w:rsid w:val="00C040DB"/>
    <w:rsid w:val="00C12D26"/>
    <w:rsid w:val="00C146D4"/>
    <w:rsid w:val="00C278C6"/>
    <w:rsid w:val="00C31EBC"/>
    <w:rsid w:val="00C32BB4"/>
    <w:rsid w:val="00C36BA1"/>
    <w:rsid w:val="00C44E0F"/>
    <w:rsid w:val="00C632F4"/>
    <w:rsid w:val="00C67D82"/>
    <w:rsid w:val="00C74501"/>
    <w:rsid w:val="00C827DD"/>
    <w:rsid w:val="00C90E10"/>
    <w:rsid w:val="00C91872"/>
    <w:rsid w:val="00CA2369"/>
    <w:rsid w:val="00CB30F7"/>
    <w:rsid w:val="00CC471C"/>
    <w:rsid w:val="00CC6AB6"/>
    <w:rsid w:val="00CD2793"/>
    <w:rsid w:val="00CD2CFC"/>
    <w:rsid w:val="00CD76C3"/>
    <w:rsid w:val="00CE35A4"/>
    <w:rsid w:val="00CE39D1"/>
    <w:rsid w:val="00CF1A25"/>
    <w:rsid w:val="00D01A62"/>
    <w:rsid w:val="00D073B9"/>
    <w:rsid w:val="00D11A59"/>
    <w:rsid w:val="00D1379D"/>
    <w:rsid w:val="00D16F4F"/>
    <w:rsid w:val="00D1749F"/>
    <w:rsid w:val="00D25035"/>
    <w:rsid w:val="00D275CB"/>
    <w:rsid w:val="00D279B1"/>
    <w:rsid w:val="00D379B9"/>
    <w:rsid w:val="00D55F2A"/>
    <w:rsid w:val="00D62861"/>
    <w:rsid w:val="00D71252"/>
    <w:rsid w:val="00D71643"/>
    <w:rsid w:val="00D71AC9"/>
    <w:rsid w:val="00D76B41"/>
    <w:rsid w:val="00D76E5C"/>
    <w:rsid w:val="00D8109B"/>
    <w:rsid w:val="00D90140"/>
    <w:rsid w:val="00D94C01"/>
    <w:rsid w:val="00D971EB"/>
    <w:rsid w:val="00DA3514"/>
    <w:rsid w:val="00DA5F74"/>
    <w:rsid w:val="00DA653F"/>
    <w:rsid w:val="00DB03D1"/>
    <w:rsid w:val="00DB0606"/>
    <w:rsid w:val="00DB2C53"/>
    <w:rsid w:val="00DC38E9"/>
    <w:rsid w:val="00DC644F"/>
    <w:rsid w:val="00DD02D8"/>
    <w:rsid w:val="00DD57D9"/>
    <w:rsid w:val="00DE4E7F"/>
    <w:rsid w:val="00DE7AAA"/>
    <w:rsid w:val="00E02D48"/>
    <w:rsid w:val="00E143AF"/>
    <w:rsid w:val="00E22A2B"/>
    <w:rsid w:val="00E4316E"/>
    <w:rsid w:val="00E51B30"/>
    <w:rsid w:val="00E52BD7"/>
    <w:rsid w:val="00E541B7"/>
    <w:rsid w:val="00E541D3"/>
    <w:rsid w:val="00E54BCC"/>
    <w:rsid w:val="00E71714"/>
    <w:rsid w:val="00E71C30"/>
    <w:rsid w:val="00E7527C"/>
    <w:rsid w:val="00E92305"/>
    <w:rsid w:val="00E96B84"/>
    <w:rsid w:val="00EA32CE"/>
    <w:rsid w:val="00EB1F6E"/>
    <w:rsid w:val="00ED3D37"/>
    <w:rsid w:val="00EE6979"/>
    <w:rsid w:val="00EF4E6D"/>
    <w:rsid w:val="00EF6F4E"/>
    <w:rsid w:val="00F3795C"/>
    <w:rsid w:val="00F41208"/>
    <w:rsid w:val="00F42F19"/>
    <w:rsid w:val="00F47CCC"/>
    <w:rsid w:val="00F622EA"/>
    <w:rsid w:val="00F6544F"/>
    <w:rsid w:val="00F72E89"/>
    <w:rsid w:val="00F773BD"/>
    <w:rsid w:val="00F80280"/>
    <w:rsid w:val="00F96BAD"/>
    <w:rsid w:val="00F971A1"/>
    <w:rsid w:val="00F97542"/>
    <w:rsid w:val="00FB62CF"/>
    <w:rsid w:val="00FD15AD"/>
    <w:rsid w:val="00FE1C23"/>
    <w:rsid w:val="00FE38AA"/>
    <w:rsid w:val="00FF4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38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1A2550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8D54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D54BB"/>
  </w:style>
  <w:style w:type="paragraph" w:styleId="a7">
    <w:name w:val="footer"/>
    <w:basedOn w:val="a"/>
    <w:link w:val="a8"/>
    <w:uiPriority w:val="99"/>
    <w:unhideWhenUsed/>
    <w:rsid w:val="008D54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D54BB"/>
  </w:style>
  <w:style w:type="character" w:styleId="a9">
    <w:name w:val="Hyperlink"/>
    <w:basedOn w:val="a0"/>
    <w:uiPriority w:val="99"/>
    <w:unhideWhenUsed/>
    <w:rsid w:val="00D8109B"/>
    <w:rPr>
      <w:color w:val="0563C1" w:themeColor="hyperlink"/>
      <w:u w:val="single"/>
    </w:rPr>
  </w:style>
  <w:style w:type="character" w:customStyle="1" w:styleId="a4">
    <w:name w:val="Абзац списка Знак"/>
    <w:link w:val="a3"/>
    <w:uiPriority w:val="34"/>
    <w:locked/>
    <w:rsid w:val="00D073B9"/>
  </w:style>
  <w:style w:type="paragraph" w:styleId="aa">
    <w:name w:val="Balloon Text"/>
    <w:basedOn w:val="a"/>
    <w:link w:val="ab"/>
    <w:uiPriority w:val="99"/>
    <w:semiHidden/>
    <w:unhideWhenUsed/>
    <w:rsid w:val="004D79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D798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38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1A2550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8D54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D54BB"/>
  </w:style>
  <w:style w:type="paragraph" w:styleId="a7">
    <w:name w:val="footer"/>
    <w:basedOn w:val="a"/>
    <w:link w:val="a8"/>
    <w:uiPriority w:val="99"/>
    <w:unhideWhenUsed/>
    <w:rsid w:val="008D54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D54BB"/>
  </w:style>
  <w:style w:type="character" w:styleId="a9">
    <w:name w:val="Hyperlink"/>
    <w:basedOn w:val="a0"/>
    <w:uiPriority w:val="99"/>
    <w:unhideWhenUsed/>
    <w:rsid w:val="00D8109B"/>
    <w:rPr>
      <w:color w:val="0563C1" w:themeColor="hyperlink"/>
      <w:u w:val="single"/>
    </w:rPr>
  </w:style>
  <w:style w:type="character" w:customStyle="1" w:styleId="a4">
    <w:name w:val="Абзац списка Знак"/>
    <w:link w:val="a3"/>
    <w:uiPriority w:val="34"/>
    <w:locked/>
    <w:rsid w:val="00D073B9"/>
  </w:style>
  <w:style w:type="paragraph" w:styleId="aa">
    <w:name w:val="Balloon Text"/>
    <w:basedOn w:val="a"/>
    <w:link w:val="ab"/>
    <w:uiPriority w:val="99"/>
    <w:semiHidden/>
    <w:unhideWhenUsed/>
    <w:rsid w:val="004D79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D798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315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2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4E4473-9DC6-4A86-84F5-094C603857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1689</TotalTime>
  <Pages>6</Pages>
  <Words>2073</Words>
  <Characters>11818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 Punchenko</dc:creator>
  <cp:lastModifiedBy>Скоробогач Ольга Владимировна</cp:lastModifiedBy>
  <cp:revision>152</cp:revision>
  <cp:lastPrinted>2021-10-20T11:37:00Z</cp:lastPrinted>
  <dcterms:created xsi:type="dcterms:W3CDTF">2022-06-22T09:40:00Z</dcterms:created>
  <dcterms:modified xsi:type="dcterms:W3CDTF">2024-06-13T12:14:00Z</dcterms:modified>
</cp:coreProperties>
</file>