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20CD" w:rsidRPr="00503543" w:rsidRDefault="000820CD" w:rsidP="000820CD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F67B4">
        <w:rPr>
          <w:rFonts w:ascii="Times New Roman" w:hAnsi="Times New Roman"/>
          <w:sz w:val="24"/>
          <w:szCs w:val="24"/>
        </w:rPr>
        <w:t>Особенности ультразвуковой оценки кровообращения магистральных и периферических сосудов</w:t>
      </w:r>
      <w:r>
        <w:rPr>
          <w:rFonts w:ascii="Times New Roman" w:hAnsi="Times New Roman"/>
          <w:sz w:val="24"/>
          <w:szCs w:val="24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«Ультразвуковая диагностика»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832749" w:rsidRPr="00447963" w:rsidRDefault="00832749" w:rsidP="0083274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447963">
              <w:rPr>
                <w:rFonts w:ascii="Times New Roman" w:hAnsi="Times New Roman"/>
                <w:b w:val="0"/>
                <w:color w:val="auto"/>
                <w:spacing w:val="3"/>
                <w:kern w:val="0"/>
                <w:sz w:val="24"/>
                <w:szCs w:val="24"/>
                <w:lang w:val="ru-RU" w:eastAsia="en-US"/>
              </w:rPr>
              <w:t>общая врачебная практика (семейная медицина)</w:t>
            </w:r>
            <w:r w:rsidRPr="00447963">
              <w:rPr>
                <w:rFonts w:ascii="Times New Roman" w:hAnsi="Times New Roman"/>
                <w:b w:val="0"/>
                <w:color w:val="auto"/>
                <w:spacing w:val="3"/>
                <w:sz w:val="24"/>
                <w:szCs w:val="24"/>
                <w:lang w:val="ru-RU" w:eastAsia="en-US"/>
              </w:rPr>
              <w:t>, скорая медицинская помощь</w:t>
            </w:r>
            <w:r w:rsidRPr="00447963">
              <w:rPr>
                <w:rFonts w:ascii="Times New Roman" w:hAnsi="Times New Roman"/>
                <w:b w:val="0"/>
                <w:color w:val="auto"/>
                <w:spacing w:val="3"/>
                <w:kern w:val="0"/>
                <w:sz w:val="24"/>
                <w:szCs w:val="24"/>
                <w:lang w:val="ru-RU" w:eastAsia="en-US"/>
              </w:rPr>
              <w:t xml:space="preserve">, неврология, </w:t>
            </w:r>
            <w:r w:rsidRPr="00447963">
              <w:rPr>
                <w:rFonts w:ascii="Times New Roman" w:hAnsi="Times New Roman"/>
                <w:b w:val="0"/>
                <w:color w:val="auto"/>
                <w:spacing w:val="3"/>
                <w:sz w:val="24"/>
                <w:szCs w:val="24"/>
                <w:lang w:val="ru-RU" w:eastAsia="en-US"/>
              </w:rPr>
              <w:t>онкология, травматология и ортопедия,</w:t>
            </w:r>
            <w:r w:rsidR="000006C7">
              <w:rPr>
                <w:rFonts w:ascii="Times New Roman" w:hAnsi="Times New Roman"/>
                <w:b w:val="0"/>
                <w:color w:val="auto"/>
                <w:spacing w:val="3"/>
                <w:sz w:val="24"/>
                <w:szCs w:val="24"/>
                <w:lang w:val="ru-RU" w:eastAsia="en-US"/>
              </w:rPr>
              <w:t xml:space="preserve"> </w:t>
            </w:r>
            <w:r w:rsidRPr="00447963">
              <w:rPr>
                <w:rFonts w:ascii="Times New Roman" w:hAnsi="Times New Roman"/>
                <w:b w:val="0"/>
                <w:color w:val="auto"/>
                <w:spacing w:val="3"/>
                <w:sz w:val="24"/>
                <w:szCs w:val="24"/>
                <w:lang w:val="ru-RU" w:eastAsia="en-US"/>
              </w:rPr>
              <w:t xml:space="preserve">нейрохирургия,  </w:t>
            </w:r>
            <w:proofErr w:type="spellStart"/>
            <w:r w:rsidRPr="00447963">
              <w:rPr>
                <w:rFonts w:ascii="Times New Roman" w:hAnsi="Times New Roman"/>
                <w:b w:val="0"/>
                <w:color w:val="auto"/>
                <w:spacing w:val="3"/>
                <w:sz w:val="24"/>
                <w:szCs w:val="24"/>
                <w:lang w:val="ru-RU" w:eastAsia="en-US"/>
              </w:rPr>
              <w:t>рентгеноэндоваскулярные</w:t>
            </w:r>
            <w:proofErr w:type="spellEnd"/>
            <w:r w:rsidRPr="00447963">
              <w:rPr>
                <w:rFonts w:ascii="Times New Roman" w:hAnsi="Times New Roman"/>
                <w:b w:val="0"/>
                <w:color w:val="auto"/>
                <w:spacing w:val="3"/>
                <w:sz w:val="24"/>
                <w:szCs w:val="24"/>
                <w:lang w:val="ru-RU" w:eastAsia="en-US"/>
              </w:rPr>
              <w:t xml:space="preserve"> диагностика и лечение, сердечно-сосудистая хирургия, рентгенология</w:t>
            </w:r>
            <w:r w:rsidR="000006C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, УЗД</w:t>
            </w:r>
            <w:proofErr w:type="gramEnd"/>
          </w:p>
          <w:p w:rsidR="002E769F" w:rsidRPr="00832749" w:rsidRDefault="002E769F" w:rsidP="000820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0820CD" w:rsidRDefault="000820CD" w:rsidP="000820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820CD" w:rsidRDefault="000820CD" w:rsidP="000820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0820CD" w:rsidRDefault="000820CD" w:rsidP="000820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0820CD" w:rsidRDefault="000820CD" w:rsidP="000820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820CD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6,5 тысяч рублей</w:t>
            </w:r>
          </w:p>
        </w:tc>
      </w:tr>
      <w:tr w:rsidR="000820CD" w:rsidRPr="00294CE8" w:rsidTr="007A687F">
        <w:tc>
          <w:tcPr>
            <w:tcW w:w="636" w:type="dxa"/>
          </w:tcPr>
          <w:p w:rsidR="000820CD" w:rsidRPr="006411DF" w:rsidRDefault="000820CD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0820CD" w:rsidRPr="006411DF" w:rsidRDefault="000820CD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0820CD" w:rsidRPr="0064502A" w:rsidRDefault="00832749" w:rsidP="008F1E7E">
            <w:pPr>
              <w:spacing w:after="0" w:line="240" w:lineRule="auto"/>
              <w:contextualSpacing/>
              <w:rPr>
                <w:rFonts w:ascii="Times New Roman" w:hAnsi="Times New Roman"/>
                <w:color w:val="081F32"/>
                <w:sz w:val="24"/>
                <w:szCs w:val="24"/>
              </w:rPr>
            </w:pPr>
            <w:r w:rsidRPr="00940FC7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профессионального образования – высшее образование по одной из</w:t>
            </w:r>
            <w:r w:rsidRPr="00940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FC7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специальностей:</w:t>
            </w:r>
            <w:r w:rsidRPr="00940FC7">
              <w:rPr>
                <w:rFonts w:ascii="Times New Roman" w:hAnsi="Times New Roman" w:cs="Times New Roman"/>
                <w:sz w:val="24"/>
                <w:szCs w:val="24"/>
              </w:rPr>
              <w:t xml:space="preserve"> «лечебное дело», «педиатрия»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подготовка в ординатуре по специальности «Ультразвуковая диагностика» или профессиональная переподготовка по специальности «Ультразвуковая диагностика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40FC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940FC7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приказ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94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МЗ РФ  от 8 октября 2015 г. N 707н, </w:t>
            </w:r>
            <w:r w:rsidRPr="00940FC7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МЗ РФ от 10 февраля 2016 г. N 83н</w:t>
            </w:r>
            <w:r w:rsidRPr="00940FC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6A7B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20CD" w:rsidRPr="00294CE8" w:rsidTr="007A687F">
        <w:tc>
          <w:tcPr>
            <w:tcW w:w="636" w:type="dxa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0820CD" w:rsidRPr="006411DF" w:rsidRDefault="00550754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</w:t>
            </w:r>
          </w:p>
        </w:tc>
      </w:tr>
      <w:tr w:rsidR="000820CD" w:rsidRPr="00294CE8" w:rsidTr="007A687F">
        <w:tc>
          <w:tcPr>
            <w:tcW w:w="636" w:type="dxa"/>
          </w:tcPr>
          <w:p w:rsidR="000820CD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0006C7" w:rsidRDefault="00550754" w:rsidP="005507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0651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Направленность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</w:t>
            </w:r>
            <w:r w:rsidRPr="0090651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рограммы - практико-ориентированная и заключается в удовлетворении потребностей профессионального развития врача ультразвуковой диагностики, обеспечении соответствия его квалификации меняющимся условиям профессиональной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деятельности в системе лучевой д</w:t>
            </w:r>
            <w:r w:rsidRPr="0090651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иагностики. Актуальность программы обусловлена необходимостью обновления существующих теоретических знаний и практических навыков по выявлению патологии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сосудистой системы. Программа включает в себя 2 раздела: </w:t>
            </w:r>
          </w:p>
          <w:p w:rsidR="000006C7" w:rsidRDefault="00550754" w:rsidP="005507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B2FC4">
              <w:rPr>
                <w:rFonts w:ascii="Times New Roman" w:hAnsi="Times New Roman"/>
              </w:rPr>
              <w:lastRenderedPageBreak/>
              <w:t>Раздел</w:t>
            </w:r>
            <w:proofErr w:type="gramStart"/>
            <w:r w:rsidRPr="004B2FC4"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</w:t>
            </w:r>
            <w:r w:rsidRPr="009F67B4">
              <w:rPr>
                <w:rFonts w:ascii="Times New Roman" w:hAnsi="Times New Roman"/>
                <w:sz w:val="24"/>
                <w:szCs w:val="24"/>
              </w:rPr>
              <w:t xml:space="preserve"> Ультразвуковая диагностика заболеваний сосудистой системы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B2FC4">
              <w:rPr>
                <w:rFonts w:ascii="Times New Roman" w:hAnsi="Times New Roman"/>
              </w:rPr>
              <w:t xml:space="preserve"> </w:t>
            </w:r>
          </w:p>
          <w:p w:rsidR="000006C7" w:rsidRDefault="00550754" w:rsidP="005507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B2FC4">
              <w:rPr>
                <w:rFonts w:ascii="Times New Roman" w:hAnsi="Times New Roman"/>
              </w:rPr>
              <w:t>Раздел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.</w:t>
            </w:r>
            <w:r w:rsidRPr="009F67B4"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ультразвукового исследования с использованием инновационных технологий</w:t>
            </w:r>
            <w:r w:rsidRPr="0090651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Реализация программы осуществляется с помощь</w:t>
            </w:r>
            <w:r w:rsidR="000006C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ю лекционных </w:t>
            </w:r>
            <w:r w:rsidRPr="0090651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 семинарских занятий, ОСК.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0820CD" w:rsidRPr="006411DF" w:rsidRDefault="00550754" w:rsidP="0055075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</w:t>
            </w:r>
            <w:r w:rsidRPr="00AA2AB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рограммы 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проводится в форме </w:t>
            </w:r>
            <w:r>
              <w:rPr>
                <w:rFonts w:ascii="Times New Roman" w:hAnsi="Times New Roman"/>
                <w:sz w:val="24"/>
                <w:szCs w:val="24"/>
              </w:rPr>
              <w:t>зачета</w:t>
            </w:r>
            <w:r w:rsidRPr="00A1735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включающего в себя тестирование, оценку практических навыков и устное собеседование, подразумевающее ответы на контрольные вопросы и решение ситуационной задачи.</w:t>
            </w:r>
          </w:p>
        </w:tc>
      </w:tr>
      <w:tr w:rsidR="000820CD" w:rsidRPr="00294CE8" w:rsidTr="007A687F">
        <w:tc>
          <w:tcPr>
            <w:tcW w:w="636" w:type="dxa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0006C7" w:rsidRPr="000006C7" w:rsidRDefault="000006C7" w:rsidP="000006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- </w:t>
            </w:r>
            <w:r w:rsidRPr="000006C7">
              <w:rPr>
                <w:rFonts w:ascii="Times New Roman" w:hAnsi="Times New Roman"/>
              </w:rPr>
              <w:t>Способность и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  <w:proofErr w:type="gramEnd"/>
          </w:p>
          <w:p w:rsidR="000820CD" w:rsidRPr="006411DF" w:rsidRDefault="000006C7" w:rsidP="000006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006C7">
              <w:rPr>
                <w:rFonts w:ascii="Times New Roman" w:hAnsi="Times New Roman"/>
              </w:rPr>
              <w:t xml:space="preserve"> Способность и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</w:tr>
      <w:tr w:rsidR="000820CD" w:rsidRPr="00294CE8" w:rsidTr="007A687F">
        <w:tc>
          <w:tcPr>
            <w:tcW w:w="636" w:type="dxa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0820CD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0820CD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0820CD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0820CD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0820CD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0820CD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0820CD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0820CD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0820CD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0820CD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0820CD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0820CD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0820CD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0820CD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0820CD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F5022" w:rsidRDefault="00EF5022" w:rsidP="00EF50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EF5022" w:rsidRDefault="00EF5022" w:rsidP="00EF50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EF5022" w:rsidRDefault="00EF5022" w:rsidP="00EF50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EF5022" w:rsidRDefault="00EF5022" w:rsidP="00EF50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EF5022" w:rsidRDefault="00EF5022" w:rsidP="00EF50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0CD" w:rsidRPr="00294CE8" w:rsidTr="007A687F">
        <w:tc>
          <w:tcPr>
            <w:tcW w:w="636" w:type="dxa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0820CD" w:rsidRPr="006411DF" w:rsidRDefault="0072084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20CD" w:rsidRPr="00294CE8" w:rsidTr="007A687F">
        <w:trPr>
          <w:trHeight w:val="368"/>
        </w:trPr>
        <w:tc>
          <w:tcPr>
            <w:tcW w:w="636" w:type="dxa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0CD" w:rsidRPr="00294CE8" w:rsidTr="007A687F">
        <w:tc>
          <w:tcPr>
            <w:tcW w:w="636" w:type="dxa"/>
          </w:tcPr>
          <w:p w:rsidR="000820CD" w:rsidRPr="006411DF" w:rsidRDefault="000820CD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0820CD" w:rsidRPr="006411DF" w:rsidRDefault="000820CD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0820CD" w:rsidRPr="006411DF" w:rsidRDefault="0072084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лучевой диагностики</w:t>
            </w:r>
          </w:p>
        </w:tc>
      </w:tr>
      <w:tr w:rsidR="000820CD" w:rsidRPr="00294CE8" w:rsidTr="007A687F">
        <w:tc>
          <w:tcPr>
            <w:tcW w:w="636" w:type="dxa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0CD" w:rsidRPr="00294CE8" w:rsidTr="007A687F">
        <w:tc>
          <w:tcPr>
            <w:tcW w:w="636" w:type="dxa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0820CD" w:rsidRPr="006411DF" w:rsidRDefault="000006C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2022-2027</w:t>
            </w:r>
          </w:p>
        </w:tc>
      </w:tr>
      <w:tr w:rsidR="000820CD" w:rsidRPr="00294CE8" w:rsidTr="007A687F">
        <w:tc>
          <w:tcPr>
            <w:tcW w:w="636" w:type="dxa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0820CD" w:rsidRPr="006411DF" w:rsidRDefault="00720841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Зав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аф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Холин А.В., профессор Ильина Н.А.,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доценты Бондарева Е.В., </w:t>
            </w:r>
            <w:proofErr w:type="spellStart"/>
            <w:r>
              <w:rPr>
                <w:sz w:val="22"/>
                <w:szCs w:val="22"/>
                <w:lang w:eastAsia="en-US"/>
              </w:rPr>
              <w:t>Евтюхина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А.Н., Захматова Т.В., Котов М.А., Сальникова М.В., ассистенты Калинин П.С., </w:t>
            </w:r>
            <w:proofErr w:type="spellStart"/>
            <w:r>
              <w:rPr>
                <w:sz w:val="22"/>
                <w:szCs w:val="22"/>
                <w:lang w:eastAsia="en-US"/>
              </w:rPr>
              <w:t>Топольскова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Н.В..</w:t>
            </w:r>
          </w:p>
        </w:tc>
      </w:tr>
      <w:tr w:rsidR="000820CD" w:rsidRPr="00294CE8" w:rsidTr="007A687F">
        <w:tc>
          <w:tcPr>
            <w:tcW w:w="636" w:type="dxa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59" w:type="dxa"/>
            <w:shd w:val="clear" w:color="auto" w:fill="auto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0820CD" w:rsidRPr="006411DF" w:rsidRDefault="0072084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820CD" w:rsidRPr="00294CE8" w:rsidTr="007A687F">
        <w:tc>
          <w:tcPr>
            <w:tcW w:w="636" w:type="dxa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0820CD" w:rsidRPr="006411DF" w:rsidRDefault="0072084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учебных часов</w:t>
            </w:r>
          </w:p>
        </w:tc>
      </w:tr>
      <w:tr w:rsidR="000820CD" w:rsidRPr="00294CE8" w:rsidTr="007A687F">
        <w:tc>
          <w:tcPr>
            <w:tcW w:w="636" w:type="dxa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:rsidR="000820CD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20CD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0820CD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0820CD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0820CD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820CD" w:rsidRPr="006411DF" w:rsidRDefault="00C6236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Виртуальный симулятор для обучения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ультрасонографии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ru-RU"/>
              </w:rPr>
              <w:t>SonoSim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. Тренажеры для ультразвуковых исследований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ru-RU"/>
              </w:rPr>
              <w:t>SONOtrein</w:t>
            </w:r>
            <w:proofErr w:type="spellEnd"/>
          </w:p>
        </w:tc>
      </w:tr>
      <w:tr w:rsidR="000820CD" w:rsidRPr="00294CE8" w:rsidTr="007A687F">
        <w:tc>
          <w:tcPr>
            <w:tcW w:w="636" w:type="dxa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0006C7" w:rsidRPr="000006C7" w:rsidRDefault="000006C7" w:rsidP="000006C7">
            <w:pPr>
              <w:spacing w:after="0" w:line="240" w:lineRule="auto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0006C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Симуляционное</w:t>
            </w:r>
            <w:proofErr w:type="spellEnd"/>
            <w:r w:rsidRPr="000006C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обучение включает отработку навыков манипуляций при подозрении или выявлении очагового поражения: методика, техника безопасности, отработка навыков пространственной ориентации. </w:t>
            </w:r>
          </w:p>
          <w:p w:rsidR="000820CD" w:rsidRPr="006411DF" w:rsidRDefault="000006C7" w:rsidP="000006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C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Обучение проводится в </w:t>
            </w:r>
            <w:proofErr w:type="spellStart"/>
            <w:r w:rsidRPr="000006C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симуляционном</w:t>
            </w:r>
            <w:proofErr w:type="spellEnd"/>
            <w:r w:rsidRPr="000006C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центре Университета</w:t>
            </w:r>
            <w:bookmarkStart w:id="0" w:name="_GoBack"/>
            <w:bookmarkEnd w:id="0"/>
            <w:r w:rsidR="00C62366" w:rsidRPr="0093567A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0820CD" w:rsidRPr="00294CE8" w:rsidTr="007A687F">
        <w:tc>
          <w:tcPr>
            <w:tcW w:w="636" w:type="dxa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0820CD" w:rsidRPr="006411DF" w:rsidRDefault="00C6236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20CD" w:rsidRPr="00294CE8" w:rsidTr="007A687F">
        <w:tc>
          <w:tcPr>
            <w:tcW w:w="636" w:type="dxa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0CD" w:rsidRPr="00294CE8" w:rsidTr="007A687F">
        <w:tc>
          <w:tcPr>
            <w:tcW w:w="636" w:type="dxa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0CD" w:rsidRPr="00294CE8" w:rsidTr="007A687F">
        <w:tc>
          <w:tcPr>
            <w:tcW w:w="636" w:type="dxa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0CD" w:rsidRPr="00294CE8" w:rsidTr="007A687F">
        <w:tc>
          <w:tcPr>
            <w:tcW w:w="636" w:type="dxa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0CD" w:rsidRPr="00294CE8" w:rsidTr="007A687F">
        <w:tc>
          <w:tcPr>
            <w:tcW w:w="636" w:type="dxa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0CD" w:rsidRPr="00294CE8" w:rsidTr="007A687F">
        <w:tc>
          <w:tcPr>
            <w:tcW w:w="636" w:type="dxa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0820CD" w:rsidRPr="006411DF" w:rsidRDefault="00C6236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20CD" w:rsidRPr="00294CE8" w:rsidTr="007A687F">
        <w:tc>
          <w:tcPr>
            <w:tcW w:w="636" w:type="dxa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:rsidR="000820CD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20CD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0820CD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0820CD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0820CD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0820CD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0CD" w:rsidRPr="00294CE8" w:rsidTr="007A687F">
        <w:tc>
          <w:tcPr>
            <w:tcW w:w="636" w:type="dxa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:rsidR="000820CD" w:rsidRDefault="000820CD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20CD" w:rsidRDefault="000820CD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0820CD" w:rsidRDefault="000820CD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0820CD" w:rsidRDefault="000820CD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0820CD" w:rsidRDefault="000820CD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0820CD" w:rsidRDefault="000820CD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0820CD" w:rsidRDefault="000820CD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0820CD" w:rsidRDefault="000820CD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0820CD" w:rsidRDefault="000820CD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0CD" w:rsidRPr="00294CE8" w:rsidTr="007A687F">
        <w:tc>
          <w:tcPr>
            <w:tcW w:w="636" w:type="dxa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:rsidR="000820CD" w:rsidRPr="006411DF" w:rsidRDefault="000820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0820CD" w:rsidRPr="006411DF" w:rsidRDefault="00C6236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Sdo.szgmu.ru/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06C7"/>
    <w:rsid w:val="00005CD7"/>
    <w:rsid w:val="000820CD"/>
    <w:rsid w:val="00102286"/>
    <w:rsid w:val="001940EA"/>
    <w:rsid w:val="00287BCD"/>
    <w:rsid w:val="002E769F"/>
    <w:rsid w:val="003002BB"/>
    <w:rsid w:val="003376B3"/>
    <w:rsid w:val="003F01CD"/>
    <w:rsid w:val="00455E60"/>
    <w:rsid w:val="004977D6"/>
    <w:rsid w:val="004C7665"/>
    <w:rsid w:val="005361EE"/>
    <w:rsid w:val="00550754"/>
    <w:rsid w:val="005529EC"/>
    <w:rsid w:val="00584CE9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20841"/>
    <w:rsid w:val="00761043"/>
    <w:rsid w:val="007A687F"/>
    <w:rsid w:val="00800AB4"/>
    <w:rsid w:val="00832749"/>
    <w:rsid w:val="00862491"/>
    <w:rsid w:val="008E3EDA"/>
    <w:rsid w:val="009468AC"/>
    <w:rsid w:val="009D7B66"/>
    <w:rsid w:val="00A117C6"/>
    <w:rsid w:val="00A9653B"/>
    <w:rsid w:val="00B26ED0"/>
    <w:rsid w:val="00C03519"/>
    <w:rsid w:val="00C62366"/>
    <w:rsid w:val="00C67516"/>
    <w:rsid w:val="00C7099B"/>
    <w:rsid w:val="00D87154"/>
    <w:rsid w:val="00EF5022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paragraph" w:styleId="1">
    <w:name w:val="heading 1"/>
    <w:aliases w:val="Знак10 Знак"/>
    <w:basedOn w:val="a"/>
    <w:next w:val="a"/>
    <w:link w:val="10"/>
    <w:uiPriority w:val="99"/>
    <w:qFormat/>
    <w:rsid w:val="00832749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Times New Roman"/>
      <w:b/>
      <w:color w:val="000000"/>
      <w:kern w:val="1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customStyle="1" w:styleId="10">
    <w:name w:val="Заголовок 1 Знак"/>
    <w:aliases w:val="Знак10 Знак Знак"/>
    <w:basedOn w:val="a0"/>
    <w:link w:val="1"/>
    <w:uiPriority w:val="99"/>
    <w:rsid w:val="00832749"/>
    <w:rPr>
      <w:rFonts w:ascii="Arial" w:eastAsia="Times New Roman" w:hAnsi="Arial" w:cs="Times New Roman"/>
      <w:b/>
      <w:color w:val="000000"/>
      <w:kern w:val="1"/>
      <w:sz w:val="32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paragraph" w:styleId="1">
    <w:name w:val="heading 1"/>
    <w:aliases w:val="Знак10 Знак"/>
    <w:basedOn w:val="a"/>
    <w:next w:val="a"/>
    <w:link w:val="10"/>
    <w:uiPriority w:val="99"/>
    <w:qFormat/>
    <w:rsid w:val="00832749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Times New Roman"/>
      <w:b/>
      <w:color w:val="000000"/>
      <w:kern w:val="1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customStyle="1" w:styleId="10">
    <w:name w:val="Заголовок 1 Знак"/>
    <w:aliases w:val="Знак10 Знак Знак"/>
    <w:basedOn w:val="a0"/>
    <w:link w:val="1"/>
    <w:uiPriority w:val="99"/>
    <w:rsid w:val="00832749"/>
    <w:rPr>
      <w:rFonts w:ascii="Arial" w:eastAsia="Times New Roman" w:hAnsi="Arial" w:cs="Times New Roman"/>
      <w:b/>
      <w:color w:val="000000"/>
      <w:kern w:val="1"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7</cp:revision>
  <cp:lastPrinted>2022-02-10T09:58:00Z</cp:lastPrinted>
  <dcterms:created xsi:type="dcterms:W3CDTF">2022-05-24T13:53:00Z</dcterms:created>
  <dcterms:modified xsi:type="dcterms:W3CDTF">2022-06-01T09:03:00Z</dcterms:modified>
</cp:coreProperties>
</file>